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51B" w:rsidRPr="007A451B" w:rsidRDefault="007A451B" w:rsidP="007A451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854" w:type="dxa"/>
        <w:tblLayout w:type="fixed"/>
        <w:tblLook w:val="04A0"/>
      </w:tblPr>
      <w:tblGrid>
        <w:gridCol w:w="1101"/>
        <w:gridCol w:w="567"/>
        <w:gridCol w:w="141"/>
        <w:gridCol w:w="1701"/>
        <w:gridCol w:w="709"/>
        <w:gridCol w:w="945"/>
        <w:gridCol w:w="614"/>
        <w:gridCol w:w="331"/>
        <w:gridCol w:w="236"/>
        <w:gridCol w:w="709"/>
        <w:gridCol w:w="142"/>
        <w:gridCol w:w="283"/>
        <w:gridCol w:w="142"/>
        <w:gridCol w:w="833"/>
        <w:gridCol w:w="1400"/>
      </w:tblGrid>
      <w:tr w:rsidR="007A451B" w:rsidRPr="0056168E" w:rsidTr="001D409D">
        <w:tc>
          <w:tcPr>
            <w:tcW w:w="9854" w:type="dxa"/>
            <w:gridSpan w:val="15"/>
          </w:tcPr>
          <w:p w:rsidR="007A451B" w:rsidRPr="0056168E" w:rsidRDefault="007A451B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Казахский национальный университет им. </w:t>
            </w:r>
            <w:proofErr w:type="spellStart"/>
            <w:r w:rsidRPr="0056168E">
              <w:rPr>
                <w:rFonts w:ascii="Times New Roman" w:hAnsi="Times New Roman" w:cs="Times New Roman"/>
                <w:b/>
                <w:sz w:val="24"/>
                <w:szCs w:val="24"/>
              </w:rPr>
              <w:t>аль-Фараби</w:t>
            </w:r>
            <w:proofErr w:type="spellEnd"/>
          </w:p>
          <w:p w:rsidR="007A451B" w:rsidRPr="0056168E" w:rsidRDefault="007A451B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6168E">
              <w:rPr>
                <w:rFonts w:ascii="Times New Roman" w:hAnsi="Times New Roman" w:cs="Times New Roman"/>
                <w:b/>
                <w:sz w:val="24"/>
                <w:szCs w:val="24"/>
              </w:rPr>
              <w:t>Силлабус</w:t>
            </w:r>
            <w:proofErr w:type="spellEnd"/>
          </w:p>
          <w:p w:rsidR="007A451B" w:rsidRPr="0056168E" w:rsidRDefault="007A451B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8E">
              <w:rPr>
                <w:rFonts w:ascii="Times New Roman" w:hAnsi="Times New Roman" w:cs="Times New Roman"/>
                <w:b/>
                <w:sz w:val="24"/>
                <w:szCs w:val="24"/>
              </w:rPr>
              <w:t>(Код</w:t>
            </w:r>
            <w:proofErr w:type="gramStart"/>
            <w:r w:rsidRPr="00561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  <w:r w:rsidRPr="00561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51EA6" w:rsidRPr="0056168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ТКР 2201</w:t>
            </w:r>
            <w:r w:rsidR="00E51EA6" w:rsidRPr="0056168E">
              <w:rPr>
                <w:rFonts w:ascii="Times New Roman" w:hAnsi="Times New Roman"/>
                <w:b/>
                <w:sz w:val="24"/>
                <w:szCs w:val="24"/>
              </w:rPr>
              <w:t xml:space="preserve"> Этнопсихология</w:t>
            </w:r>
            <w:r w:rsidR="00E51EA6" w:rsidRPr="00561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A451B" w:rsidRPr="0056168E" w:rsidRDefault="007A451B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Осенний семестр 2016-2017 </w:t>
            </w:r>
            <w:proofErr w:type="spellStart"/>
            <w:r w:rsidRPr="0056168E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561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год </w:t>
            </w:r>
          </w:p>
        </w:tc>
      </w:tr>
      <w:tr w:rsidR="007A451B" w:rsidRPr="0056168E" w:rsidTr="001D409D">
        <w:trPr>
          <w:trHeight w:val="265"/>
        </w:trPr>
        <w:tc>
          <w:tcPr>
            <w:tcW w:w="1668" w:type="dxa"/>
            <w:gridSpan w:val="2"/>
            <w:vMerge w:val="restart"/>
          </w:tcPr>
          <w:p w:rsidR="007A451B" w:rsidRPr="0056168E" w:rsidRDefault="007A451B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8E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</w:tcPr>
          <w:p w:rsidR="007A451B" w:rsidRPr="0056168E" w:rsidRDefault="007A451B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8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7A451B" w:rsidRPr="0056168E" w:rsidRDefault="007A451B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8E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5"/>
          </w:tcPr>
          <w:p w:rsidR="007A451B" w:rsidRPr="0056168E" w:rsidRDefault="007A451B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8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1400" w:type="dxa"/>
            <w:gridSpan w:val="4"/>
            <w:vMerge w:val="restart"/>
          </w:tcPr>
          <w:p w:rsidR="007A451B" w:rsidRPr="0056168E" w:rsidRDefault="007A451B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8E">
              <w:rPr>
                <w:rFonts w:ascii="Times New Roman" w:hAnsi="Times New Roman" w:cs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:rsidR="007A451B" w:rsidRPr="0056168E" w:rsidRDefault="007A451B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616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7A451B" w:rsidRPr="0056168E" w:rsidTr="001D409D">
        <w:trPr>
          <w:trHeight w:val="265"/>
        </w:trPr>
        <w:tc>
          <w:tcPr>
            <w:tcW w:w="1668" w:type="dxa"/>
            <w:gridSpan w:val="2"/>
            <w:vMerge/>
          </w:tcPr>
          <w:p w:rsidR="007A451B" w:rsidRPr="0056168E" w:rsidRDefault="007A451B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7A451B" w:rsidRPr="0056168E" w:rsidRDefault="007A451B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A451B" w:rsidRPr="0056168E" w:rsidRDefault="007A451B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7A451B" w:rsidRPr="0056168E" w:rsidRDefault="007A451B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8E">
              <w:rPr>
                <w:rFonts w:ascii="Times New Roman" w:hAnsi="Times New Roman" w:cs="Times New Roman"/>
                <w:b/>
                <w:sz w:val="24"/>
                <w:szCs w:val="24"/>
              </w:rPr>
              <w:t>Лек</w:t>
            </w:r>
          </w:p>
        </w:tc>
        <w:tc>
          <w:tcPr>
            <w:tcW w:w="945" w:type="dxa"/>
            <w:gridSpan w:val="2"/>
          </w:tcPr>
          <w:p w:rsidR="007A451B" w:rsidRPr="0056168E" w:rsidRDefault="007A451B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6168E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</w:tcPr>
          <w:p w:rsidR="007A451B" w:rsidRPr="0056168E" w:rsidRDefault="007A451B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6168E">
              <w:rPr>
                <w:rFonts w:ascii="Times New Roman" w:hAnsi="Times New Roman" w:cs="Times New Roman"/>
                <w:b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4"/>
            <w:vMerge/>
          </w:tcPr>
          <w:p w:rsidR="007A451B" w:rsidRPr="0056168E" w:rsidRDefault="007A451B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7A451B" w:rsidRPr="0056168E" w:rsidRDefault="007A451B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451B" w:rsidRPr="0056168E" w:rsidTr="001D409D">
        <w:tc>
          <w:tcPr>
            <w:tcW w:w="1668" w:type="dxa"/>
            <w:gridSpan w:val="2"/>
          </w:tcPr>
          <w:p w:rsidR="007A451B" w:rsidRPr="0056168E" w:rsidRDefault="009C5105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8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ТКР 2201</w:t>
            </w:r>
          </w:p>
        </w:tc>
        <w:tc>
          <w:tcPr>
            <w:tcW w:w="1842" w:type="dxa"/>
            <w:gridSpan w:val="2"/>
          </w:tcPr>
          <w:p w:rsidR="007A451B" w:rsidRPr="0056168E" w:rsidRDefault="009C5105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68E">
              <w:rPr>
                <w:rFonts w:ascii="Times New Roman" w:hAnsi="Times New Roman"/>
                <w:b/>
                <w:sz w:val="24"/>
                <w:szCs w:val="24"/>
              </w:rPr>
              <w:t>Этнопсихология</w:t>
            </w:r>
          </w:p>
        </w:tc>
        <w:tc>
          <w:tcPr>
            <w:tcW w:w="709" w:type="dxa"/>
          </w:tcPr>
          <w:p w:rsidR="00C550F3" w:rsidRPr="0056168E" w:rsidRDefault="00C550F3" w:rsidP="00C550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168E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7A451B" w:rsidRPr="0056168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616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A451B" w:rsidRPr="0056168E" w:rsidRDefault="007A451B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7A451B" w:rsidRPr="0056168E" w:rsidRDefault="007A451B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gridSpan w:val="2"/>
          </w:tcPr>
          <w:p w:rsidR="007A451B" w:rsidRPr="0056168E" w:rsidRDefault="007A451B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  <w:gridSpan w:val="2"/>
          </w:tcPr>
          <w:p w:rsidR="007A451B" w:rsidRPr="0056168E" w:rsidRDefault="007A451B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gridSpan w:val="4"/>
          </w:tcPr>
          <w:p w:rsidR="007A451B" w:rsidRPr="0056168E" w:rsidRDefault="007A451B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0" w:type="dxa"/>
          </w:tcPr>
          <w:p w:rsidR="007A451B" w:rsidRPr="0056168E" w:rsidRDefault="007A451B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451B" w:rsidRPr="0056168E" w:rsidTr="001D409D">
        <w:tc>
          <w:tcPr>
            <w:tcW w:w="1809" w:type="dxa"/>
            <w:gridSpan w:val="3"/>
          </w:tcPr>
          <w:p w:rsidR="007A451B" w:rsidRPr="0056168E" w:rsidRDefault="007A451B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6168E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8045" w:type="dxa"/>
            <w:gridSpan w:val="12"/>
          </w:tcPr>
          <w:p w:rsidR="007A451B" w:rsidRPr="0056168E" w:rsidRDefault="00117B01" w:rsidP="00117B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8E">
              <w:rPr>
                <w:rFonts w:ascii="Times New Roman" w:hAnsi="Times New Roman"/>
              </w:rPr>
              <w:t>«Введение в психологию», «Введение в психологию развития», Социальная психология», «Политическая психология»</w:t>
            </w:r>
          </w:p>
        </w:tc>
      </w:tr>
      <w:tr w:rsidR="001D409D" w:rsidRPr="0056168E" w:rsidTr="001D409D">
        <w:tc>
          <w:tcPr>
            <w:tcW w:w="1809" w:type="dxa"/>
            <w:gridSpan w:val="3"/>
          </w:tcPr>
          <w:p w:rsidR="001D409D" w:rsidRPr="0056168E" w:rsidRDefault="001D409D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8E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3969" w:type="dxa"/>
            <w:gridSpan w:val="4"/>
          </w:tcPr>
          <w:p w:rsidR="001D409D" w:rsidRPr="0056168E" w:rsidRDefault="001D409D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68E">
              <w:rPr>
                <w:rFonts w:ascii="Times New Roman" w:hAnsi="Times New Roman" w:cs="Times New Roman"/>
                <w:sz w:val="24"/>
                <w:szCs w:val="24"/>
              </w:rPr>
              <w:t>Аймаганбетова</w:t>
            </w:r>
            <w:proofErr w:type="spellEnd"/>
            <w:r w:rsidRPr="0056168E">
              <w:rPr>
                <w:rFonts w:ascii="Times New Roman" w:hAnsi="Times New Roman" w:cs="Times New Roman"/>
                <w:sz w:val="24"/>
                <w:szCs w:val="24"/>
              </w:rPr>
              <w:t xml:space="preserve"> О.Х. доктор психол.н., профессор</w:t>
            </w:r>
          </w:p>
        </w:tc>
        <w:tc>
          <w:tcPr>
            <w:tcW w:w="1701" w:type="dxa"/>
            <w:gridSpan w:val="5"/>
            <w:vMerge w:val="restart"/>
          </w:tcPr>
          <w:p w:rsidR="001D409D" w:rsidRPr="0056168E" w:rsidRDefault="001D409D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6168E">
              <w:rPr>
                <w:rFonts w:ascii="Times New Roman" w:hAnsi="Times New Roman" w:cs="Times New Roman"/>
                <w:b/>
                <w:sz w:val="24"/>
                <w:szCs w:val="24"/>
              </w:rPr>
              <w:t>Офис-часы</w:t>
            </w:r>
            <w:proofErr w:type="gramEnd"/>
          </w:p>
        </w:tc>
        <w:tc>
          <w:tcPr>
            <w:tcW w:w="2375" w:type="dxa"/>
            <w:gridSpan w:val="3"/>
            <w:vMerge w:val="restart"/>
          </w:tcPr>
          <w:p w:rsidR="001D409D" w:rsidRPr="0056168E" w:rsidRDefault="001D409D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8E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1D409D" w:rsidRPr="0056168E" w:rsidTr="001D409D">
        <w:tc>
          <w:tcPr>
            <w:tcW w:w="1809" w:type="dxa"/>
            <w:gridSpan w:val="3"/>
          </w:tcPr>
          <w:p w:rsidR="001D409D" w:rsidRPr="0056168E" w:rsidRDefault="001D409D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616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969" w:type="dxa"/>
            <w:gridSpan w:val="4"/>
          </w:tcPr>
          <w:p w:rsidR="001D409D" w:rsidRPr="0056168E" w:rsidRDefault="001D409D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68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olga.aymaganbetova</w:t>
            </w:r>
            <w:proofErr w:type="spellEnd"/>
            <w:r w:rsidRPr="00561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proofErr w:type="spellStart"/>
            <w:r w:rsidRPr="00561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mail.ru</w:t>
            </w:r>
            <w:proofErr w:type="spellEnd"/>
          </w:p>
        </w:tc>
        <w:tc>
          <w:tcPr>
            <w:tcW w:w="1701" w:type="dxa"/>
            <w:gridSpan w:val="5"/>
            <w:vMerge/>
          </w:tcPr>
          <w:p w:rsidR="001D409D" w:rsidRPr="0056168E" w:rsidRDefault="001D409D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gridSpan w:val="3"/>
            <w:vMerge/>
          </w:tcPr>
          <w:p w:rsidR="001D409D" w:rsidRPr="0056168E" w:rsidRDefault="001D409D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09D" w:rsidRPr="0056168E" w:rsidTr="001D409D">
        <w:tc>
          <w:tcPr>
            <w:tcW w:w="1809" w:type="dxa"/>
            <w:gridSpan w:val="3"/>
          </w:tcPr>
          <w:p w:rsidR="001D409D" w:rsidRPr="0056168E" w:rsidRDefault="001D409D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1D409D" w:rsidRPr="0056168E" w:rsidRDefault="001D409D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8E">
              <w:rPr>
                <w:rFonts w:ascii="Times New Roman" w:hAnsi="Times New Roman" w:cs="Times New Roman"/>
                <w:sz w:val="24"/>
                <w:szCs w:val="24"/>
              </w:rPr>
              <w:t>2925717 (внтр.2131), дом.2691995, моб.87014803425</w:t>
            </w:r>
          </w:p>
        </w:tc>
        <w:tc>
          <w:tcPr>
            <w:tcW w:w="1701" w:type="dxa"/>
            <w:gridSpan w:val="5"/>
          </w:tcPr>
          <w:p w:rsidR="001D409D" w:rsidRPr="003511F6" w:rsidRDefault="001D409D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1F6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</w:t>
            </w:r>
          </w:p>
          <w:p w:rsidR="001D409D" w:rsidRPr="0056168E" w:rsidRDefault="001D409D" w:rsidP="00FA23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1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23F2" w:rsidRPr="003511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11F6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  <w:proofErr w:type="spellStart"/>
            <w:r w:rsidRPr="003511F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A23F2" w:rsidRPr="003511F6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  <w:proofErr w:type="spellEnd"/>
          </w:p>
        </w:tc>
        <w:tc>
          <w:tcPr>
            <w:tcW w:w="2375" w:type="dxa"/>
            <w:gridSpan w:val="3"/>
          </w:tcPr>
          <w:p w:rsidR="001D409D" w:rsidRPr="0056168E" w:rsidRDefault="001D409D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09D" w:rsidRPr="0056168E" w:rsidTr="0064305F">
        <w:trPr>
          <w:trHeight w:val="1092"/>
        </w:trPr>
        <w:tc>
          <w:tcPr>
            <w:tcW w:w="1809" w:type="dxa"/>
            <w:gridSpan w:val="3"/>
          </w:tcPr>
          <w:p w:rsidR="001D409D" w:rsidRPr="0056168E" w:rsidRDefault="001D409D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8E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дисциплины</w:t>
            </w:r>
          </w:p>
        </w:tc>
        <w:tc>
          <w:tcPr>
            <w:tcW w:w="8045" w:type="dxa"/>
            <w:gridSpan w:val="12"/>
          </w:tcPr>
          <w:p w:rsidR="001D409D" w:rsidRPr="0056168E" w:rsidRDefault="0064305F" w:rsidP="0064305F">
            <w:pPr>
              <w:pStyle w:val="11"/>
              <w:tabs>
                <w:tab w:val="left" w:pos="567"/>
                <w:tab w:val="left" w:pos="1134"/>
              </w:tabs>
              <w:snapToGrid/>
              <w:spacing w:line="240" w:lineRule="auto"/>
              <w:ind w:firstLine="0"/>
              <w:rPr>
                <w:sz w:val="24"/>
                <w:szCs w:val="24"/>
              </w:rPr>
            </w:pPr>
            <w:r w:rsidRPr="0056168E">
              <w:rPr>
                <w:sz w:val="24"/>
                <w:szCs w:val="24"/>
              </w:rPr>
              <w:t xml:space="preserve">Изучение основных подходов к определению этнопсихологических проблем; </w:t>
            </w:r>
            <w:r w:rsidRPr="0056168E">
              <w:rPr>
                <w:bCs/>
                <w:sz w:val="24"/>
                <w:szCs w:val="24"/>
              </w:rPr>
              <w:t xml:space="preserve">основных категорий и методов проведения этнопсихологических исследований; </w:t>
            </w:r>
            <w:r w:rsidRPr="0056168E">
              <w:rPr>
                <w:sz w:val="24"/>
                <w:szCs w:val="24"/>
              </w:rPr>
              <w:t>этнопсихологических особенностей представителей этнических групп, проживающих в РК</w:t>
            </w:r>
          </w:p>
        </w:tc>
      </w:tr>
      <w:tr w:rsidR="001D409D" w:rsidRPr="0056168E" w:rsidTr="001D409D">
        <w:tc>
          <w:tcPr>
            <w:tcW w:w="1809" w:type="dxa"/>
            <w:gridSpan w:val="3"/>
          </w:tcPr>
          <w:p w:rsidR="001D409D" w:rsidRPr="0056168E" w:rsidRDefault="001D409D" w:rsidP="00875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8E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Цель курса</w:t>
            </w:r>
          </w:p>
          <w:p w:rsidR="001D409D" w:rsidRPr="0056168E" w:rsidRDefault="001D409D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5" w:type="dxa"/>
            <w:gridSpan w:val="12"/>
          </w:tcPr>
          <w:p w:rsidR="001D409D" w:rsidRPr="0056168E" w:rsidRDefault="001D409D" w:rsidP="00875B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168E">
              <w:rPr>
                <w:rFonts w:ascii="Times New Roman" w:hAnsi="Times New Roman" w:cs="Times New Roman"/>
                <w:sz w:val="24"/>
                <w:szCs w:val="24"/>
              </w:rPr>
              <w:t>Курс предназначен, чтобы познакомить вас с основными понятиями и приложениями системы управления базами данных</w:t>
            </w:r>
            <w:r w:rsidR="00DE6671" w:rsidRPr="0056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68E">
              <w:rPr>
                <w:rFonts w:ascii="Times New Roman" w:hAnsi="Times New Roman"/>
                <w:sz w:val="24"/>
                <w:szCs w:val="24"/>
              </w:rPr>
              <w:t xml:space="preserve">осознание места и роли этнопсихологии в системе наук, </w:t>
            </w:r>
            <w:r w:rsidRPr="0056168E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обеспечить научно - обоснованную подготовку высококвалифицированных специалистов, способных работать в междисциплинарных областях </w:t>
            </w:r>
            <w:r w:rsidRPr="0056168E">
              <w:rPr>
                <w:rFonts w:ascii="Times New Roman" w:hAnsi="Times New Roman"/>
                <w:sz w:val="24"/>
                <w:szCs w:val="24"/>
              </w:rPr>
              <w:t xml:space="preserve">социально-этнических </w:t>
            </w:r>
            <w:r w:rsidRPr="0056168E">
              <w:rPr>
                <w:rFonts w:ascii="Times New Roman" w:hAnsi="Times New Roman"/>
                <w:spacing w:val="-8"/>
                <w:sz w:val="24"/>
                <w:szCs w:val="24"/>
              </w:rPr>
              <w:t>исследований, использовать различные психологические теории и практические методы для создания интегративного знания о психологии человека, развивающегося в условиях взаимодействия и взаимовлияния различных этносов и культур</w:t>
            </w:r>
            <w:proofErr w:type="gramEnd"/>
          </w:p>
        </w:tc>
      </w:tr>
      <w:tr w:rsidR="001D409D" w:rsidRPr="007A451B" w:rsidTr="001D409D">
        <w:tc>
          <w:tcPr>
            <w:tcW w:w="1809" w:type="dxa"/>
            <w:gridSpan w:val="3"/>
          </w:tcPr>
          <w:p w:rsidR="001D409D" w:rsidRPr="0056168E" w:rsidRDefault="001D409D" w:rsidP="00875B95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56168E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8045" w:type="dxa"/>
            <w:gridSpan w:val="12"/>
          </w:tcPr>
          <w:p w:rsidR="0031629F" w:rsidRPr="0056168E" w:rsidRDefault="001D409D" w:rsidP="00685CDD">
            <w:pPr>
              <w:pStyle w:val="11"/>
              <w:numPr>
                <w:ilvl w:val="0"/>
                <w:numId w:val="6"/>
              </w:numPr>
              <w:tabs>
                <w:tab w:val="clear" w:pos="720"/>
                <w:tab w:val="left" w:pos="318"/>
              </w:tabs>
              <w:snapToGrid/>
              <w:spacing w:line="240" w:lineRule="auto"/>
              <w:ind w:left="318" w:hanging="318"/>
              <w:rPr>
                <w:sz w:val="24"/>
                <w:szCs w:val="24"/>
              </w:rPr>
            </w:pPr>
            <w:r w:rsidRPr="0056168E">
              <w:rPr>
                <w:sz w:val="24"/>
                <w:szCs w:val="24"/>
              </w:rPr>
              <w:t xml:space="preserve">Знание основных </w:t>
            </w:r>
            <w:r w:rsidR="0031629F" w:rsidRPr="0056168E">
              <w:rPr>
                <w:sz w:val="24"/>
                <w:szCs w:val="24"/>
              </w:rPr>
              <w:t>теоретико-методологических основ этнопсихологии как самостоятельной науки;</w:t>
            </w:r>
          </w:p>
          <w:p w:rsidR="0031629F" w:rsidRPr="0056168E" w:rsidRDefault="0031629F" w:rsidP="00685CDD">
            <w:pPr>
              <w:pStyle w:val="11"/>
              <w:numPr>
                <w:ilvl w:val="0"/>
                <w:numId w:val="6"/>
              </w:numPr>
              <w:tabs>
                <w:tab w:val="clear" w:pos="720"/>
                <w:tab w:val="left" w:pos="318"/>
              </w:tabs>
              <w:snapToGrid/>
              <w:spacing w:line="240" w:lineRule="auto"/>
              <w:ind w:left="318" w:hanging="318"/>
              <w:rPr>
                <w:sz w:val="24"/>
                <w:szCs w:val="24"/>
              </w:rPr>
            </w:pPr>
            <w:r w:rsidRPr="0056168E">
              <w:rPr>
                <w:sz w:val="24"/>
                <w:szCs w:val="24"/>
              </w:rPr>
              <w:t>Знание основных подходов к определению этнопсихологических проблем</w:t>
            </w:r>
            <w:r w:rsidR="00685CDD" w:rsidRPr="0056168E">
              <w:rPr>
                <w:sz w:val="24"/>
                <w:szCs w:val="24"/>
              </w:rPr>
              <w:t>;</w:t>
            </w:r>
          </w:p>
          <w:p w:rsidR="0031629F" w:rsidRPr="0056168E" w:rsidRDefault="00685CDD" w:rsidP="00685CDD">
            <w:pPr>
              <w:pStyle w:val="11"/>
              <w:numPr>
                <w:ilvl w:val="0"/>
                <w:numId w:val="5"/>
              </w:numPr>
              <w:tabs>
                <w:tab w:val="left" w:pos="318"/>
              </w:tabs>
              <w:snapToGrid/>
              <w:spacing w:line="240" w:lineRule="auto"/>
              <w:ind w:left="318" w:hanging="318"/>
              <w:rPr>
                <w:sz w:val="24"/>
                <w:szCs w:val="24"/>
              </w:rPr>
            </w:pPr>
            <w:r w:rsidRPr="0056168E">
              <w:rPr>
                <w:rStyle w:val="shorttext"/>
                <w:sz w:val="24"/>
                <w:szCs w:val="24"/>
              </w:rPr>
              <w:t>у</w:t>
            </w:r>
            <w:r w:rsidR="001D409D" w:rsidRPr="0056168E">
              <w:rPr>
                <w:rStyle w:val="shorttext"/>
                <w:sz w:val="24"/>
                <w:szCs w:val="24"/>
              </w:rPr>
              <w:t xml:space="preserve">мение </w:t>
            </w:r>
            <w:r w:rsidR="0031629F" w:rsidRPr="0056168E">
              <w:rPr>
                <w:sz w:val="24"/>
                <w:szCs w:val="24"/>
              </w:rPr>
              <w:t>ориентироваться и решать этнопсихологические проблемы, возникающие там, «где люди живут сообща»;</w:t>
            </w:r>
          </w:p>
          <w:p w:rsidR="0031629F" w:rsidRPr="0056168E" w:rsidRDefault="00685CDD" w:rsidP="00685CDD">
            <w:pPr>
              <w:pStyle w:val="11"/>
              <w:numPr>
                <w:ilvl w:val="0"/>
                <w:numId w:val="5"/>
              </w:numPr>
              <w:tabs>
                <w:tab w:val="left" w:pos="318"/>
              </w:tabs>
              <w:snapToGrid/>
              <w:spacing w:line="240" w:lineRule="auto"/>
              <w:ind w:left="318" w:hanging="318"/>
              <w:rPr>
                <w:sz w:val="24"/>
                <w:szCs w:val="24"/>
              </w:rPr>
            </w:pPr>
            <w:r w:rsidRPr="0056168E">
              <w:rPr>
                <w:sz w:val="24"/>
                <w:szCs w:val="24"/>
              </w:rPr>
              <w:t>у</w:t>
            </w:r>
            <w:r w:rsidR="001D409D" w:rsidRPr="0056168E">
              <w:rPr>
                <w:sz w:val="24"/>
                <w:szCs w:val="24"/>
              </w:rPr>
              <w:t xml:space="preserve">мение </w:t>
            </w:r>
            <w:r w:rsidR="0031629F" w:rsidRPr="0056168E">
              <w:rPr>
                <w:bCs/>
                <w:sz w:val="24"/>
                <w:szCs w:val="24"/>
              </w:rPr>
              <w:t xml:space="preserve">проводить </w:t>
            </w:r>
            <w:r w:rsidR="0031629F" w:rsidRPr="0056168E">
              <w:rPr>
                <w:sz w:val="24"/>
                <w:szCs w:val="24"/>
              </w:rPr>
              <w:t xml:space="preserve">экспериментальные исследования </w:t>
            </w:r>
            <w:r w:rsidR="0031629F" w:rsidRPr="0056168E">
              <w:rPr>
                <w:bCs/>
                <w:sz w:val="24"/>
                <w:szCs w:val="24"/>
              </w:rPr>
              <w:t>при изучении этнопсихологических особенностей представителей различных этнических групп;</w:t>
            </w:r>
          </w:p>
          <w:p w:rsidR="0031629F" w:rsidRPr="0056168E" w:rsidRDefault="00685CDD" w:rsidP="00685CDD">
            <w:pPr>
              <w:pStyle w:val="11"/>
              <w:numPr>
                <w:ilvl w:val="0"/>
                <w:numId w:val="5"/>
              </w:numPr>
              <w:tabs>
                <w:tab w:val="left" w:pos="318"/>
              </w:tabs>
              <w:snapToGrid/>
              <w:spacing w:line="240" w:lineRule="auto"/>
              <w:ind w:left="318" w:hanging="318"/>
              <w:rPr>
                <w:sz w:val="24"/>
                <w:szCs w:val="24"/>
              </w:rPr>
            </w:pPr>
            <w:r w:rsidRPr="0056168E">
              <w:rPr>
                <w:sz w:val="24"/>
                <w:szCs w:val="24"/>
              </w:rPr>
              <w:t>у</w:t>
            </w:r>
            <w:r w:rsidR="0031629F" w:rsidRPr="0056168E">
              <w:rPr>
                <w:sz w:val="24"/>
                <w:szCs w:val="24"/>
              </w:rPr>
              <w:t xml:space="preserve">мение </w:t>
            </w:r>
            <w:r w:rsidR="0031629F" w:rsidRPr="0056168E">
              <w:rPr>
                <w:bCs/>
                <w:sz w:val="24"/>
                <w:szCs w:val="24"/>
              </w:rPr>
              <w:t xml:space="preserve">проводить </w:t>
            </w:r>
            <w:r w:rsidR="0031629F" w:rsidRPr="0056168E">
              <w:rPr>
                <w:sz w:val="24"/>
                <w:szCs w:val="24"/>
              </w:rPr>
              <w:t>экспериментальные исследования</w:t>
            </w:r>
            <w:r w:rsidR="0031629F" w:rsidRPr="0056168E">
              <w:rPr>
                <w:bCs/>
                <w:sz w:val="24"/>
                <w:szCs w:val="24"/>
              </w:rPr>
              <w:t xml:space="preserve"> межэтнических отношений и</w:t>
            </w:r>
            <w:r w:rsidRPr="0056168E">
              <w:rPr>
                <w:bCs/>
                <w:sz w:val="24"/>
                <w:szCs w:val="24"/>
              </w:rPr>
              <w:t xml:space="preserve"> межэтнического взаимодействия в условиях </w:t>
            </w:r>
            <w:proofErr w:type="spellStart"/>
            <w:r w:rsidRPr="0056168E">
              <w:rPr>
                <w:bCs/>
                <w:sz w:val="24"/>
                <w:szCs w:val="24"/>
              </w:rPr>
              <w:t>мультикультурного</w:t>
            </w:r>
            <w:proofErr w:type="spellEnd"/>
            <w:r w:rsidRPr="0056168E">
              <w:rPr>
                <w:bCs/>
                <w:sz w:val="24"/>
                <w:szCs w:val="24"/>
              </w:rPr>
              <w:t xml:space="preserve"> обществ;</w:t>
            </w:r>
          </w:p>
          <w:p w:rsidR="0007191F" w:rsidRPr="0056168E" w:rsidRDefault="0031629F" w:rsidP="00685CDD">
            <w:pPr>
              <w:pStyle w:val="11"/>
              <w:numPr>
                <w:ilvl w:val="0"/>
                <w:numId w:val="5"/>
              </w:numPr>
              <w:tabs>
                <w:tab w:val="left" w:pos="318"/>
              </w:tabs>
              <w:snapToGrid/>
              <w:spacing w:line="240" w:lineRule="auto"/>
              <w:ind w:left="318" w:hanging="318"/>
              <w:rPr>
                <w:sz w:val="24"/>
                <w:szCs w:val="24"/>
              </w:rPr>
            </w:pPr>
            <w:r w:rsidRPr="0056168E">
              <w:rPr>
                <w:sz w:val="24"/>
                <w:szCs w:val="24"/>
              </w:rPr>
              <w:t xml:space="preserve">умение </w:t>
            </w:r>
            <w:r w:rsidR="0007191F" w:rsidRPr="0056168E">
              <w:rPr>
                <w:sz w:val="24"/>
                <w:szCs w:val="24"/>
              </w:rPr>
              <w:t>созда</w:t>
            </w:r>
            <w:r w:rsidRPr="0056168E">
              <w:rPr>
                <w:sz w:val="24"/>
                <w:szCs w:val="24"/>
              </w:rPr>
              <w:t>вать</w:t>
            </w:r>
            <w:r w:rsidR="0007191F" w:rsidRPr="0056168E">
              <w:rPr>
                <w:sz w:val="24"/>
                <w:szCs w:val="24"/>
              </w:rPr>
              <w:t xml:space="preserve"> практически</w:t>
            </w:r>
            <w:r w:rsidRPr="0056168E">
              <w:rPr>
                <w:sz w:val="24"/>
                <w:szCs w:val="24"/>
              </w:rPr>
              <w:t>е</w:t>
            </w:r>
            <w:r w:rsidR="0007191F" w:rsidRPr="0056168E">
              <w:rPr>
                <w:sz w:val="24"/>
                <w:szCs w:val="24"/>
              </w:rPr>
              <w:t xml:space="preserve"> рекомендаци</w:t>
            </w:r>
            <w:r w:rsidRPr="0056168E">
              <w:rPr>
                <w:sz w:val="24"/>
                <w:szCs w:val="24"/>
              </w:rPr>
              <w:t>и</w:t>
            </w:r>
            <w:r w:rsidR="0007191F" w:rsidRPr="0056168E">
              <w:rPr>
                <w:sz w:val="24"/>
                <w:szCs w:val="24"/>
              </w:rPr>
              <w:t>, способствующи</w:t>
            </w:r>
            <w:r w:rsidRPr="0056168E">
              <w:rPr>
                <w:sz w:val="24"/>
                <w:szCs w:val="24"/>
              </w:rPr>
              <w:t>е</w:t>
            </w:r>
            <w:r w:rsidR="0007191F" w:rsidRPr="0056168E">
              <w:rPr>
                <w:sz w:val="24"/>
                <w:szCs w:val="24"/>
              </w:rPr>
              <w:t xml:space="preserve"> совершенствованию и углублению межэтнического взаимодействия;</w:t>
            </w:r>
          </w:p>
          <w:p w:rsidR="001D409D" w:rsidRPr="0056168E" w:rsidRDefault="0031629F" w:rsidP="0053283F">
            <w:pPr>
              <w:pStyle w:val="11"/>
              <w:numPr>
                <w:ilvl w:val="0"/>
                <w:numId w:val="5"/>
              </w:numPr>
              <w:tabs>
                <w:tab w:val="left" w:pos="318"/>
              </w:tabs>
              <w:snapToGrid/>
              <w:spacing w:line="240" w:lineRule="auto"/>
              <w:ind w:left="318" w:hanging="318"/>
              <w:rPr>
                <w:sz w:val="24"/>
                <w:szCs w:val="24"/>
              </w:rPr>
            </w:pPr>
            <w:r w:rsidRPr="0056168E">
              <w:rPr>
                <w:sz w:val="24"/>
                <w:szCs w:val="24"/>
              </w:rPr>
              <w:t xml:space="preserve">умение </w:t>
            </w:r>
            <w:r w:rsidR="0007191F" w:rsidRPr="0056168E">
              <w:rPr>
                <w:sz w:val="24"/>
                <w:szCs w:val="24"/>
              </w:rPr>
              <w:t>прогнозирова</w:t>
            </w:r>
            <w:r w:rsidRPr="0056168E">
              <w:rPr>
                <w:sz w:val="24"/>
                <w:szCs w:val="24"/>
              </w:rPr>
              <w:t>ть</w:t>
            </w:r>
            <w:r w:rsidR="0007191F" w:rsidRPr="0056168E">
              <w:rPr>
                <w:sz w:val="24"/>
                <w:szCs w:val="24"/>
              </w:rPr>
              <w:t xml:space="preserve"> и </w:t>
            </w:r>
            <w:r w:rsidRPr="0056168E">
              <w:rPr>
                <w:sz w:val="24"/>
                <w:szCs w:val="24"/>
              </w:rPr>
              <w:t>проводить мониторинг</w:t>
            </w:r>
            <w:r w:rsidR="0007191F" w:rsidRPr="0056168E">
              <w:rPr>
                <w:sz w:val="24"/>
                <w:szCs w:val="24"/>
              </w:rPr>
              <w:t xml:space="preserve"> дальнейшего развития межэтническ</w:t>
            </w:r>
            <w:r w:rsidRPr="0056168E">
              <w:rPr>
                <w:sz w:val="24"/>
                <w:szCs w:val="24"/>
              </w:rPr>
              <w:t>ого взаимодействия.</w:t>
            </w:r>
          </w:p>
        </w:tc>
      </w:tr>
      <w:tr w:rsidR="001D409D" w:rsidRPr="007A451B" w:rsidTr="001D409D">
        <w:tc>
          <w:tcPr>
            <w:tcW w:w="1809" w:type="dxa"/>
            <w:gridSpan w:val="3"/>
          </w:tcPr>
          <w:p w:rsidR="001D409D" w:rsidRPr="007A451B" w:rsidRDefault="001D409D" w:rsidP="00875B95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7A451B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Литература и ресурсы</w:t>
            </w:r>
          </w:p>
        </w:tc>
        <w:tc>
          <w:tcPr>
            <w:tcW w:w="8045" w:type="dxa"/>
            <w:gridSpan w:val="12"/>
          </w:tcPr>
          <w:p w:rsidR="002F56CC" w:rsidRPr="003A2227" w:rsidRDefault="002F56CC" w:rsidP="002F56CC">
            <w:pPr>
              <w:pStyle w:val="1"/>
              <w:keepNext w:val="0"/>
              <w:numPr>
                <w:ilvl w:val="0"/>
                <w:numId w:val="8"/>
              </w:numPr>
              <w:spacing w:line="240" w:lineRule="auto"/>
              <w:ind w:left="0" w:firstLine="0"/>
              <w:outlineLvl w:val="0"/>
              <w:rPr>
                <w:color w:val="auto"/>
                <w:spacing w:val="0"/>
                <w:sz w:val="24"/>
                <w:szCs w:val="24"/>
              </w:rPr>
            </w:pPr>
            <w:r w:rsidRPr="003A2227">
              <w:rPr>
                <w:color w:val="auto"/>
                <w:spacing w:val="0"/>
                <w:sz w:val="24"/>
                <w:szCs w:val="24"/>
              </w:rPr>
              <w:t xml:space="preserve">1.Андреева Г.М. Социальная психология. - М.: Аспект Пресс, 2014. – 243 </w:t>
            </w:r>
            <w:proofErr w:type="gramStart"/>
            <w:r w:rsidRPr="003A2227">
              <w:rPr>
                <w:color w:val="auto"/>
                <w:spacing w:val="0"/>
                <w:sz w:val="24"/>
                <w:szCs w:val="24"/>
              </w:rPr>
              <w:t>с</w:t>
            </w:r>
            <w:proofErr w:type="gramEnd"/>
            <w:r w:rsidRPr="003A2227">
              <w:rPr>
                <w:color w:val="auto"/>
                <w:spacing w:val="0"/>
                <w:sz w:val="24"/>
                <w:szCs w:val="24"/>
              </w:rPr>
              <w:t>.</w:t>
            </w:r>
          </w:p>
          <w:p w:rsidR="002F56CC" w:rsidRPr="003A2227" w:rsidRDefault="002F56CC" w:rsidP="002F56CC">
            <w:pPr>
              <w:pStyle w:val="1"/>
              <w:keepNext w:val="0"/>
              <w:numPr>
                <w:ilvl w:val="0"/>
                <w:numId w:val="8"/>
              </w:numPr>
              <w:spacing w:line="240" w:lineRule="auto"/>
              <w:ind w:left="0" w:firstLine="0"/>
              <w:outlineLvl w:val="0"/>
              <w:rPr>
                <w:color w:val="auto"/>
                <w:spacing w:val="-8"/>
                <w:sz w:val="24"/>
                <w:szCs w:val="24"/>
              </w:rPr>
            </w:pPr>
            <w:r w:rsidRPr="003A2227">
              <w:rPr>
                <w:color w:val="auto"/>
                <w:spacing w:val="-8"/>
                <w:sz w:val="24"/>
                <w:szCs w:val="24"/>
              </w:rPr>
              <w:t>2.Крысько В.Г. Этнопсихология и межнациональные отношения. – М.: Экзамен, 2012. –448с.</w:t>
            </w:r>
          </w:p>
          <w:p w:rsidR="002F56CC" w:rsidRPr="003A2227" w:rsidRDefault="002F56CC" w:rsidP="002F56CC">
            <w:pPr>
              <w:pStyle w:val="1"/>
              <w:keepNext w:val="0"/>
              <w:numPr>
                <w:ilvl w:val="0"/>
                <w:numId w:val="8"/>
              </w:numPr>
              <w:spacing w:line="240" w:lineRule="auto"/>
              <w:ind w:left="0" w:firstLine="0"/>
              <w:outlineLvl w:val="0"/>
              <w:rPr>
                <w:color w:val="auto"/>
                <w:spacing w:val="0"/>
                <w:sz w:val="24"/>
                <w:szCs w:val="24"/>
              </w:rPr>
            </w:pPr>
            <w:r w:rsidRPr="003A2227">
              <w:rPr>
                <w:color w:val="auto"/>
                <w:spacing w:val="0"/>
                <w:sz w:val="24"/>
                <w:szCs w:val="24"/>
              </w:rPr>
              <w:t xml:space="preserve">3.Лебедева Н.М. Введение в этническую и </w:t>
            </w:r>
            <w:proofErr w:type="spellStart"/>
            <w:proofErr w:type="gramStart"/>
            <w:r w:rsidRPr="003A2227">
              <w:rPr>
                <w:color w:val="auto"/>
                <w:spacing w:val="0"/>
                <w:sz w:val="24"/>
                <w:szCs w:val="24"/>
              </w:rPr>
              <w:t>кросс-культурную</w:t>
            </w:r>
            <w:proofErr w:type="spellEnd"/>
            <w:proofErr w:type="gramEnd"/>
            <w:r w:rsidRPr="003A2227">
              <w:rPr>
                <w:color w:val="auto"/>
                <w:spacing w:val="0"/>
                <w:sz w:val="24"/>
                <w:szCs w:val="24"/>
              </w:rPr>
              <w:t xml:space="preserve"> психологию. - М.: Изд. Дом «Ключ», 2011. – 224 </w:t>
            </w:r>
            <w:proofErr w:type="gramStart"/>
            <w:r w:rsidRPr="003A2227">
              <w:rPr>
                <w:color w:val="auto"/>
                <w:spacing w:val="0"/>
                <w:sz w:val="24"/>
                <w:szCs w:val="24"/>
              </w:rPr>
              <w:t>с</w:t>
            </w:r>
            <w:proofErr w:type="gramEnd"/>
            <w:r w:rsidRPr="003A2227">
              <w:rPr>
                <w:color w:val="auto"/>
                <w:spacing w:val="0"/>
                <w:sz w:val="24"/>
                <w:szCs w:val="24"/>
              </w:rPr>
              <w:t>.</w:t>
            </w:r>
          </w:p>
          <w:p w:rsidR="002F56CC" w:rsidRPr="003A2227" w:rsidRDefault="002F56CC" w:rsidP="002F56CC">
            <w:pPr>
              <w:pStyle w:val="1"/>
              <w:keepNext w:val="0"/>
              <w:numPr>
                <w:ilvl w:val="0"/>
                <w:numId w:val="8"/>
              </w:numPr>
              <w:spacing w:line="240" w:lineRule="auto"/>
              <w:ind w:left="0" w:firstLine="0"/>
              <w:outlineLvl w:val="0"/>
              <w:rPr>
                <w:color w:val="auto"/>
                <w:spacing w:val="0"/>
                <w:sz w:val="24"/>
                <w:szCs w:val="24"/>
              </w:rPr>
            </w:pPr>
            <w:r w:rsidRPr="003A2227">
              <w:rPr>
                <w:color w:val="auto"/>
                <w:spacing w:val="0"/>
                <w:sz w:val="24"/>
                <w:szCs w:val="24"/>
              </w:rPr>
              <w:t xml:space="preserve">4. </w:t>
            </w:r>
            <w:proofErr w:type="spellStart"/>
            <w:r w:rsidRPr="003A2227">
              <w:rPr>
                <w:color w:val="auto"/>
                <w:spacing w:val="-8"/>
                <w:sz w:val="24"/>
                <w:szCs w:val="24"/>
              </w:rPr>
              <w:t>Мацумото</w:t>
            </w:r>
            <w:proofErr w:type="spellEnd"/>
            <w:r w:rsidRPr="003A2227">
              <w:rPr>
                <w:color w:val="auto"/>
                <w:spacing w:val="-8"/>
                <w:sz w:val="24"/>
                <w:szCs w:val="24"/>
              </w:rPr>
              <w:t xml:space="preserve"> Д. Психология и культура /перевод с </w:t>
            </w:r>
            <w:proofErr w:type="spellStart"/>
            <w:r w:rsidRPr="003A2227">
              <w:rPr>
                <w:color w:val="auto"/>
                <w:spacing w:val="-8"/>
                <w:sz w:val="24"/>
                <w:szCs w:val="24"/>
              </w:rPr>
              <w:t>анг</w:t>
            </w:r>
            <w:proofErr w:type="spellEnd"/>
            <w:r w:rsidRPr="003A2227">
              <w:rPr>
                <w:color w:val="auto"/>
                <w:spacing w:val="-8"/>
                <w:sz w:val="24"/>
                <w:szCs w:val="24"/>
              </w:rPr>
              <w:t>. – СПб.: Изд</w:t>
            </w:r>
            <w:proofErr w:type="gramStart"/>
            <w:r w:rsidRPr="003A2227">
              <w:rPr>
                <w:color w:val="auto"/>
                <w:spacing w:val="-8"/>
                <w:sz w:val="24"/>
                <w:szCs w:val="24"/>
              </w:rPr>
              <w:t>.д</w:t>
            </w:r>
            <w:proofErr w:type="gramEnd"/>
            <w:r w:rsidRPr="003A2227">
              <w:rPr>
                <w:color w:val="auto"/>
                <w:spacing w:val="-8"/>
                <w:sz w:val="24"/>
                <w:szCs w:val="24"/>
              </w:rPr>
              <w:t>ом на Неве, 2010. – 500с.</w:t>
            </w:r>
          </w:p>
          <w:p w:rsidR="002F56CC" w:rsidRPr="003A2227" w:rsidRDefault="002F56CC" w:rsidP="002F56CC">
            <w:pPr>
              <w:pStyle w:val="1"/>
              <w:keepNext w:val="0"/>
              <w:numPr>
                <w:ilvl w:val="0"/>
                <w:numId w:val="8"/>
              </w:numPr>
              <w:spacing w:line="240" w:lineRule="auto"/>
              <w:ind w:left="0" w:firstLine="0"/>
              <w:outlineLvl w:val="0"/>
              <w:rPr>
                <w:color w:val="auto"/>
                <w:spacing w:val="0"/>
                <w:sz w:val="24"/>
                <w:szCs w:val="24"/>
              </w:rPr>
            </w:pPr>
            <w:r w:rsidRPr="003A2227">
              <w:rPr>
                <w:color w:val="auto"/>
                <w:spacing w:val="0"/>
                <w:sz w:val="24"/>
                <w:szCs w:val="24"/>
              </w:rPr>
              <w:t xml:space="preserve">5.Солдатова Г.У. Психология межэтнической напряженности. - М.: Смысл, 2011. – 389 </w:t>
            </w:r>
            <w:proofErr w:type="gramStart"/>
            <w:r w:rsidRPr="003A2227">
              <w:rPr>
                <w:color w:val="auto"/>
                <w:spacing w:val="0"/>
                <w:sz w:val="24"/>
                <w:szCs w:val="24"/>
              </w:rPr>
              <w:t>с</w:t>
            </w:r>
            <w:proofErr w:type="gramEnd"/>
            <w:r w:rsidRPr="003A2227">
              <w:rPr>
                <w:color w:val="auto"/>
                <w:spacing w:val="0"/>
                <w:sz w:val="24"/>
                <w:szCs w:val="24"/>
              </w:rPr>
              <w:t>.</w:t>
            </w:r>
          </w:p>
          <w:p w:rsidR="002F56CC" w:rsidRPr="003A2227" w:rsidRDefault="002F56CC" w:rsidP="002F56CC">
            <w:pPr>
              <w:pStyle w:val="1"/>
              <w:keepNext w:val="0"/>
              <w:numPr>
                <w:ilvl w:val="0"/>
                <w:numId w:val="8"/>
              </w:numPr>
              <w:spacing w:line="240" w:lineRule="auto"/>
              <w:ind w:left="0" w:firstLine="0"/>
              <w:outlineLvl w:val="0"/>
              <w:rPr>
                <w:color w:val="auto"/>
                <w:spacing w:val="0"/>
                <w:sz w:val="24"/>
                <w:szCs w:val="24"/>
              </w:rPr>
            </w:pPr>
            <w:r w:rsidRPr="003A2227">
              <w:rPr>
                <w:color w:val="auto"/>
                <w:spacing w:val="0"/>
                <w:sz w:val="24"/>
                <w:szCs w:val="24"/>
              </w:rPr>
              <w:t xml:space="preserve">6.Стефаненко Т.Г. Этнопсихология. - М.: Аспект Пресс, 2015. - 386 </w:t>
            </w:r>
            <w:proofErr w:type="gramStart"/>
            <w:r w:rsidRPr="003A2227">
              <w:rPr>
                <w:color w:val="auto"/>
                <w:spacing w:val="0"/>
                <w:sz w:val="24"/>
                <w:szCs w:val="24"/>
              </w:rPr>
              <w:t>с</w:t>
            </w:r>
            <w:proofErr w:type="gramEnd"/>
            <w:r w:rsidRPr="003A2227">
              <w:rPr>
                <w:color w:val="auto"/>
                <w:spacing w:val="0"/>
                <w:sz w:val="24"/>
                <w:szCs w:val="24"/>
              </w:rPr>
              <w:t>.</w:t>
            </w:r>
          </w:p>
          <w:p w:rsidR="002F56CC" w:rsidRPr="003A2227" w:rsidRDefault="002F56CC" w:rsidP="002F56CC">
            <w:pPr>
              <w:pStyle w:val="1"/>
              <w:keepNext w:val="0"/>
              <w:numPr>
                <w:ilvl w:val="0"/>
                <w:numId w:val="8"/>
              </w:numPr>
              <w:spacing w:line="240" w:lineRule="auto"/>
              <w:ind w:left="0" w:firstLine="0"/>
              <w:outlineLvl w:val="0"/>
              <w:rPr>
                <w:color w:val="auto"/>
                <w:spacing w:val="0"/>
                <w:sz w:val="24"/>
                <w:szCs w:val="24"/>
              </w:rPr>
            </w:pPr>
            <w:r w:rsidRPr="002F56CC">
              <w:rPr>
                <w:color w:val="auto"/>
                <w:spacing w:val="-6"/>
                <w:sz w:val="24"/>
                <w:szCs w:val="24"/>
              </w:rPr>
              <w:lastRenderedPageBreak/>
              <w:t xml:space="preserve">7.Платонов Ю.П. Основы этнической психологии. </w:t>
            </w:r>
            <w:proofErr w:type="gramStart"/>
            <w:r w:rsidRPr="002F56CC">
              <w:rPr>
                <w:color w:val="auto"/>
                <w:spacing w:val="-6"/>
                <w:sz w:val="24"/>
                <w:szCs w:val="24"/>
              </w:rPr>
              <w:t>-С</w:t>
            </w:r>
            <w:proofErr w:type="gramEnd"/>
            <w:r w:rsidRPr="002F56CC">
              <w:rPr>
                <w:color w:val="auto"/>
                <w:spacing w:val="-6"/>
                <w:sz w:val="24"/>
                <w:szCs w:val="24"/>
              </w:rPr>
              <w:t>Пб.: Речь, 2015.– 452 с</w:t>
            </w:r>
            <w:r w:rsidRPr="003A2227">
              <w:rPr>
                <w:color w:val="auto"/>
                <w:spacing w:val="0"/>
                <w:sz w:val="24"/>
                <w:szCs w:val="24"/>
              </w:rPr>
              <w:t>.</w:t>
            </w:r>
          </w:p>
          <w:p w:rsidR="002F56CC" w:rsidRPr="003A2227" w:rsidRDefault="002F56CC" w:rsidP="002F56CC">
            <w:pPr>
              <w:pStyle w:val="1"/>
              <w:keepNext w:val="0"/>
              <w:numPr>
                <w:ilvl w:val="0"/>
                <w:numId w:val="8"/>
              </w:numPr>
              <w:spacing w:line="240" w:lineRule="auto"/>
              <w:ind w:left="0" w:firstLine="0"/>
              <w:outlineLvl w:val="0"/>
              <w:rPr>
                <w:color w:val="auto"/>
                <w:spacing w:val="-6"/>
                <w:sz w:val="24"/>
                <w:szCs w:val="24"/>
              </w:rPr>
            </w:pPr>
            <w:r w:rsidRPr="003A2227">
              <w:rPr>
                <w:bCs/>
                <w:iCs/>
                <w:caps/>
                <w:color w:val="auto"/>
                <w:spacing w:val="-6"/>
                <w:sz w:val="24"/>
                <w:szCs w:val="24"/>
              </w:rPr>
              <w:t>8.П</w:t>
            </w:r>
            <w:r w:rsidRPr="003A2227">
              <w:rPr>
                <w:bCs/>
                <w:iCs/>
                <w:color w:val="auto"/>
                <w:spacing w:val="-6"/>
                <w:sz w:val="24"/>
                <w:szCs w:val="24"/>
              </w:rPr>
              <w:t>очебут</w:t>
            </w:r>
            <w:r w:rsidRPr="003A2227">
              <w:rPr>
                <w:bCs/>
                <w:iCs/>
                <w:caps/>
                <w:color w:val="auto"/>
                <w:spacing w:val="-6"/>
                <w:sz w:val="24"/>
                <w:szCs w:val="24"/>
              </w:rPr>
              <w:t xml:space="preserve"> Л.Г. К</w:t>
            </w:r>
            <w:r w:rsidRPr="003A2227">
              <w:rPr>
                <w:bCs/>
                <w:iCs/>
                <w:color w:val="auto"/>
                <w:spacing w:val="-6"/>
                <w:sz w:val="24"/>
                <w:szCs w:val="24"/>
              </w:rPr>
              <w:t>росс-культурная и этническая психология</w:t>
            </w:r>
            <w:r w:rsidRPr="003A2227">
              <w:rPr>
                <w:bCs/>
                <w:iCs/>
                <w:caps/>
                <w:color w:val="auto"/>
                <w:spacing w:val="-6"/>
                <w:sz w:val="24"/>
                <w:szCs w:val="24"/>
              </w:rPr>
              <w:t>. – М., СПб, В</w:t>
            </w:r>
            <w:r w:rsidRPr="003A2227">
              <w:rPr>
                <w:bCs/>
                <w:iCs/>
                <w:color w:val="auto"/>
                <w:spacing w:val="-6"/>
                <w:sz w:val="24"/>
                <w:szCs w:val="24"/>
              </w:rPr>
              <w:t>оронеж</w:t>
            </w:r>
            <w:r w:rsidRPr="003A2227">
              <w:rPr>
                <w:bCs/>
                <w:iCs/>
                <w:caps/>
                <w:color w:val="auto"/>
                <w:spacing w:val="-6"/>
                <w:sz w:val="24"/>
                <w:szCs w:val="24"/>
              </w:rPr>
              <w:t>: П</w:t>
            </w:r>
            <w:r w:rsidRPr="003A2227">
              <w:rPr>
                <w:bCs/>
                <w:iCs/>
                <w:color w:val="auto"/>
                <w:spacing w:val="-6"/>
                <w:sz w:val="24"/>
                <w:szCs w:val="24"/>
              </w:rPr>
              <w:t xml:space="preserve">итер, </w:t>
            </w:r>
            <w:r w:rsidRPr="003A2227">
              <w:rPr>
                <w:bCs/>
                <w:iCs/>
                <w:caps/>
                <w:color w:val="auto"/>
                <w:spacing w:val="-6"/>
                <w:sz w:val="24"/>
                <w:szCs w:val="24"/>
              </w:rPr>
              <w:t>2012.</w:t>
            </w:r>
          </w:p>
          <w:p w:rsidR="002F56CC" w:rsidRPr="003A2227" w:rsidRDefault="002F56CC" w:rsidP="002F56CC">
            <w:pPr>
              <w:pStyle w:val="1"/>
              <w:keepNext w:val="0"/>
              <w:numPr>
                <w:ilvl w:val="0"/>
                <w:numId w:val="8"/>
              </w:numPr>
              <w:spacing w:line="240" w:lineRule="auto"/>
              <w:ind w:left="0" w:firstLine="0"/>
              <w:outlineLvl w:val="0"/>
              <w:rPr>
                <w:bCs/>
                <w:iCs/>
                <w:color w:val="auto"/>
                <w:spacing w:val="-8"/>
                <w:sz w:val="24"/>
                <w:szCs w:val="24"/>
                <w:lang w:val="en-GB"/>
              </w:rPr>
            </w:pPr>
            <w:proofErr w:type="gramStart"/>
            <w:r w:rsidRPr="003A2227">
              <w:rPr>
                <w:bCs/>
                <w:iCs/>
                <w:caps/>
                <w:color w:val="auto"/>
                <w:spacing w:val="-8"/>
                <w:sz w:val="24"/>
                <w:szCs w:val="24"/>
                <w:lang w:val="en-GB"/>
              </w:rPr>
              <w:t>9</w:t>
            </w:r>
            <w:r w:rsidRPr="003A2227">
              <w:rPr>
                <w:bCs/>
                <w:iCs/>
                <w:caps/>
                <w:color w:val="auto"/>
                <w:spacing w:val="-8"/>
                <w:sz w:val="24"/>
                <w:szCs w:val="24"/>
                <w:lang w:val="en-US"/>
              </w:rPr>
              <w:t>.</w:t>
            </w:r>
            <w:r w:rsidRPr="003A2227">
              <w:rPr>
                <w:bCs/>
                <w:iCs/>
                <w:caps/>
                <w:color w:val="auto"/>
                <w:spacing w:val="-8"/>
                <w:sz w:val="24"/>
                <w:szCs w:val="24"/>
                <w:lang w:val="en-GB"/>
              </w:rPr>
              <w:t>S</w:t>
            </w:r>
            <w:r w:rsidRPr="003A2227">
              <w:rPr>
                <w:bCs/>
                <w:iCs/>
                <w:color w:val="auto"/>
                <w:spacing w:val="-8"/>
                <w:sz w:val="24"/>
                <w:szCs w:val="24"/>
                <w:lang w:val="en-GB"/>
              </w:rPr>
              <w:t>anderson</w:t>
            </w:r>
            <w:proofErr w:type="gramEnd"/>
            <w:r w:rsidRPr="003A2227">
              <w:rPr>
                <w:bCs/>
                <w:iCs/>
                <w:caps/>
                <w:color w:val="auto"/>
                <w:spacing w:val="-8"/>
                <w:sz w:val="24"/>
                <w:szCs w:val="24"/>
                <w:lang w:val="en-GB"/>
              </w:rPr>
              <w:t xml:space="preserve"> a., </w:t>
            </w:r>
            <w:proofErr w:type="spellStart"/>
            <w:r w:rsidRPr="003A2227">
              <w:rPr>
                <w:bCs/>
                <w:iCs/>
                <w:caps/>
                <w:color w:val="auto"/>
                <w:spacing w:val="-8"/>
                <w:sz w:val="24"/>
                <w:szCs w:val="24"/>
                <w:lang w:val="en-GB"/>
              </w:rPr>
              <w:t>s</w:t>
            </w:r>
            <w:r w:rsidRPr="003A2227">
              <w:rPr>
                <w:bCs/>
                <w:iCs/>
                <w:color w:val="auto"/>
                <w:spacing w:val="-8"/>
                <w:sz w:val="24"/>
                <w:szCs w:val="24"/>
                <w:lang w:val="en-GB"/>
              </w:rPr>
              <w:t>afdar</w:t>
            </w:r>
            <w:proofErr w:type="spellEnd"/>
            <w:r w:rsidRPr="003A2227">
              <w:rPr>
                <w:bCs/>
                <w:iCs/>
                <w:color w:val="auto"/>
                <w:spacing w:val="-8"/>
                <w:sz w:val="24"/>
                <w:szCs w:val="24"/>
                <w:lang w:val="en-GB"/>
              </w:rPr>
              <w:t xml:space="preserve"> </w:t>
            </w:r>
            <w:r w:rsidRPr="003A2227">
              <w:rPr>
                <w:bCs/>
                <w:iCs/>
                <w:caps/>
                <w:color w:val="auto"/>
                <w:spacing w:val="-8"/>
                <w:sz w:val="24"/>
                <w:szCs w:val="24"/>
                <w:lang w:val="en-GB"/>
              </w:rPr>
              <w:t>S.</w:t>
            </w:r>
            <w:r w:rsidRPr="003A2227">
              <w:rPr>
                <w:bCs/>
                <w:iCs/>
                <w:color w:val="auto"/>
                <w:spacing w:val="-8"/>
                <w:sz w:val="24"/>
                <w:szCs w:val="24"/>
                <w:lang w:val="en-GB"/>
              </w:rPr>
              <w:t xml:space="preserve"> (2012).</w:t>
            </w:r>
            <w:r w:rsidRPr="003A2227">
              <w:rPr>
                <w:bCs/>
                <w:iCs/>
                <w:caps/>
                <w:color w:val="auto"/>
                <w:spacing w:val="-8"/>
                <w:sz w:val="24"/>
                <w:szCs w:val="24"/>
                <w:lang w:val="en-GB"/>
              </w:rPr>
              <w:t xml:space="preserve"> S</w:t>
            </w:r>
            <w:r w:rsidRPr="003A2227">
              <w:rPr>
                <w:bCs/>
                <w:iCs/>
                <w:color w:val="auto"/>
                <w:spacing w:val="-8"/>
                <w:sz w:val="24"/>
                <w:szCs w:val="24"/>
                <w:lang w:val="en-GB"/>
              </w:rPr>
              <w:t xml:space="preserve">ocial </w:t>
            </w:r>
            <w:r w:rsidRPr="003A2227">
              <w:rPr>
                <w:bCs/>
                <w:iCs/>
                <w:caps/>
                <w:color w:val="auto"/>
                <w:spacing w:val="-8"/>
                <w:sz w:val="24"/>
                <w:szCs w:val="24"/>
              </w:rPr>
              <w:t>Р</w:t>
            </w:r>
            <w:proofErr w:type="spellStart"/>
            <w:r w:rsidRPr="003A2227">
              <w:rPr>
                <w:bCs/>
                <w:iCs/>
                <w:color w:val="auto"/>
                <w:spacing w:val="-8"/>
                <w:sz w:val="24"/>
                <w:szCs w:val="24"/>
                <w:lang w:val="en-GB"/>
              </w:rPr>
              <w:t>sychology</w:t>
            </w:r>
            <w:proofErr w:type="spellEnd"/>
            <w:proofErr w:type="gramStart"/>
            <w:r w:rsidRPr="003A2227">
              <w:rPr>
                <w:bCs/>
                <w:iCs/>
                <w:caps/>
                <w:color w:val="auto"/>
                <w:spacing w:val="-8"/>
                <w:sz w:val="24"/>
                <w:szCs w:val="24"/>
                <w:lang w:val="en-GB"/>
              </w:rPr>
              <w:t>.-</w:t>
            </w:r>
            <w:proofErr w:type="gramEnd"/>
            <w:r w:rsidRPr="003A2227">
              <w:rPr>
                <w:bCs/>
                <w:iCs/>
                <w:caps/>
                <w:color w:val="auto"/>
                <w:spacing w:val="-8"/>
                <w:sz w:val="24"/>
                <w:szCs w:val="24"/>
                <w:lang w:val="en-GB"/>
              </w:rPr>
              <w:t xml:space="preserve"> u</w:t>
            </w:r>
            <w:r w:rsidRPr="003A2227">
              <w:rPr>
                <w:bCs/>
                <w:iCs/>
                <w:color w:val="auto"/>
                <w:spacing w:val="-8"/>
                <w:sz w:val="24"/>
                <w:szCs w:val="24"/>
                <w:lang w:val="en-GB"/>
              </w:rPr>
              <w:t xml:space="preserve">niversity of Guelph. </w:t>
            </w:r>
            <w:proofErr w:type="gramStart"/>
            <w:r w:rsidRPr="003A2227">
              <w:rPr>
                <w:bCs/>
                <w:iCs/>
                <w:color w:val="auto"/>
                <w:spacing w:val="-8"/>
                <w:sz w:val="24"/>
                <w:szCs w:val="24"/>
                <w:lang w:val="en-GB"/>
              </w:rPr>
              <w:t>Wiley-sons Canada.</w:t>
            </w:r>
            <w:proofErr w:type="gramEnd"/>
            <w:r w:rsidRPr="003A2227">
              <w:rPr>
                <w:bCs/>
                <w:iCs/>
                <w:color w:val="auto"/>
                <w:spacing w:val="-8"/>
                <w:sz w:val="24"/>
                <w:szCs w:val="24"/>
                <w:lang w:val="en-GB"/>
              </w:rPr>
              <w:t xml:space="preserve"> </w:t>
            </w:r>
            <w:proofErr w:type="gramStart"/>
            <w:r w:rsidRPr="003A2227">
              <w:rPr>
                <w:bCs/>
                <w:iCs/>
                <w:color w:val="auto"/>
                <w:spacing w:val="-8"/>
                <w:sz w:val="24"/>
                <w:szCs w:val="24"/>
                <w:lang w:val="en-GB"/>
              </w:rPr>
              <w:t>Ltd</w:t>
            </w:r>
            <w:r w:rsidRPr="003A2227">
              <w:rPr>
                <w:bCs/>
                <w:iCs/>
                <w:color w:val="auto"/>
                <w:spacing w:val="-8"/>
                <w:sz w:val="24"/>
                <w:szCs w:val="24"/>
                <w:lang w:val="en-US"/>
              </w:rPr>
              <w:t>.</w:t>
            </w:r>
            <w:proofErr w:type="gramEnd"/>
          </w:p>
          <w:p w:rsidR="001D409D" w:rsidRPr="007A451B" w:rsidRDefault="001D409D" w:rsidP="00875B95">
            <w:pPr>
              <w:pStyle w:val="a5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1B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 xml:space="preserve">Доступно </w:t>
            </w:r>
            <w:proofErr w:type="spellStart"/>
            <w:r w:rsidRPr="007A451B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7A451B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7A451B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Дополнительный учебный </w:t>
            </w:r>
            <w:r w:rsidRPr="0056168E">
              <w:rPr>
                <w:rFonts w:ascii="Times New Roman" w:hAnsi="Times New Roman" w:cs="Times New Roman"/>
                <w:sz w:val="24"/>
                <w:szCs w:val="24"/>
              </w:rPr>
              <w:t>материал по SQL,</w:t>
            </w:r>
            <w:r w:rsidRPr="007A451B">
              <w:rPr>
                <w:rFonts w:ascii="Times New Roman" w:hAnsi="Times New Roman" w:cs="Times New Roman"/>
                <w:sz w:val="24"/>
                <w:szCs w:val="24"/>
              </w:rPr>
              <w:t xml:space="preserve">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7A4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</w:t>
            </w:r>
            <w:proofErr w:type="spellEnd"/>
            <w:r w:rsidRPr="007A45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4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proofErr w:type="spellEnd"/>
            <w:r w:rsidRPr="007A45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4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 w:rsidRPr="007A451B">
              <w:rPr>
                <w:rFonts w:ascii="Times New Roman" w:hAnsi="Times New Roman" w:cs="Times New Roman"/>
                <w:sz w:val="24"/>
                <w:szCs w:val="24"/>
              </w:rPr>
              <w:t>. в разделе УМКД. (Рекомендуется освоить курсы МООК по тематике дисциплины)</w:t>
            </w:r>
          </w:p>
        </w:tc>
      </w:tr>
      <w:tr w:rsidR="001D409D" w:rsidRPr="007A451B" w:rsidTr="001D409D">
        <w:tc>
          <w:tcPr>
            <w:tcW w:w="1809" w:type="dxa"/>
            <w:gridSpan w:val="3"/>
          </w:tcPr>
          <w:p w:rsidR="001D409D" w:rsidRPr="007A451B" w:rsidRDefault="001D409D" w:rsidP="00875B95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7A451B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курса</w:t>
            </w:r>
          </w:p>
          <w:p w:rsidR="001D409D" w:rsidRPr="007A451B" w:rsidRDefault="001D409D" w:rsidP="00875B95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5" w:type="dxa"/>
            <w:gridSpan w:val="12"/>
          </w:tcPr>
          <w:p w:rsidR="001D409D" w:rsidRPr="007A451B" w:rsidRDefault="001D409D" w:rsidP="00A670A6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E4">
              <w:rPr>
                <w:rFonts w:ascii="Times New Roman" w:hAnsi="Times New Roman" w:cs="Times New Roman"/>
                <w:sz w:val="24"/>
                <w:szCs w:val="24"/>
              </w:rPr>
              <w:t>Это курс, в котором будет осуществлен</w:t>
            </w:r>
            <w:r w:rsidR="004F1B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08E4">
              <w:rPr>
                <w:rFonts w:ascii="Times New Roman" w:hAnsi="Times New Roman" w:cs="Times New Roman"/>
                <w:sz w:val="24"/>
                <w:szCs w:val="24"/>
              </w:rPr>
              <w:t xml:space="preserve"> общее знакомство с большим объемом теоретического материала, поэтому в ходе подготовки к дисциплине существенная роль отводится учебнику и сборнику </w:t>
            </w:r>
            <w:r w:rsidR="004F1B8E">
              <w:rPr>
                <w:rFonts w:ascii="Times New Roman" w:hAnsi="Times New Roman" w:cs="Times New Roman"/>
                <w:sz w:val="24"/>
                <w:szCs w:val="24"/>
              </w:rPr>
              <w:t>практических заданий</w:t>
            </w:r>
            <w:r w:rsidRPr="00E808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808E4" w:rsidRPr="00E808E4">
              <w:rPr>
                <w:rFonts w:ascii="Times New Roman" w:hAnsi="Times New Roman" w:cs="Times New Roman"/>
                <w:sz w:val="24"/>
                <w:szCs w:val="24"/>
              </w:rPr>
              <w:t>Домашние задания</w:t>
            </w:r>
            <w:r w:rsidR="00E808E4">
              <w:rPr>
                <w:rFonts w:ascii="Times New Roman" w:hAnsi="Times New Roman" w:cs="Times New Roman"/>
                <w:sz w:val="24"/>
                <w:szCs w:val="24"/>
              </w:rPr>
              <w:t>, включающие -</w:t>
            </w:r>
            <w:r w:rsidR="00E808E4" w:rsidRPr="00E808E4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эссе, составление </w:t>
            </w:r>
            <w:proofErr w:type="spellStart"/>
            <w:r w:rsidR="00E808E4" w:rsidRPr="00E808E4">
              <w:rPr>
                <w:rFonts w:ascii="Times New Roman" w:hAnsi="Times New Roman" w:cs="Times New Roman"/>
                <w:sz w:val="24"/>
                <w:szCs w:val="24"/>
              </w:rPr>
              <w:t>кейс-стади</w:t>
            </w:r>
            <w:proofErr w:type="spellEnd"/>
            <w:r w:rsidR="00E808E4" w:rsidRPr="00E808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670A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прикладных исследований </w:t>
            </w:r>
            <w:r w:rsidR="008E5272">
              <w:rPr>
                <w:rFonts w:ascii="Times New Roman" w:hAnsi="Times New Roman" w:cs="Times New Roman"/>
                <w:sz w:val="24"/>
                <w:szCs w:val="24"/>
              </w:rPr>
              <w:t>предоставят В</w:t>
            </w:r>
            <w:r w:rsidR="00E808E4" w:rsidRPr="00E808E4">
              <w:rPr>
                <w:rFonts w:ascii="Times New Roman" w:hAnsi="Times New Roman" w:cs="Times New Roman"/>
                <w:sz w:val="24"/>
                <w:szCs w:val="24"/>
              </w:rPr>
              <w:t>ам возможность для ознакомления с прикладным применением теоретического матери</w:t>
            </w:r>
            <w:r w:rsidR="008F735F">
              <w:rPr>
                <w:rFonts w:ascii="Times New Roman" w:hAnsi="Times New Roman" w:cs="Times New Roman"/>
                <w:sz w:val="24"/>
                <w:szCs w:val="24"/>
              </w:rPr>
              <w:t>ала.</w:t>
            </w:r>
            <w:r w:rsidR="00E80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409D" w:rsidRPr="007A451B" w:rsidTr="001D409D">
        <w:tc>
          <w:tcPr>
            <w:tcW w:w="1809" w:type="dxa"/>
            <w:gridSpan w:val="3"/>
          </w:tcPr>
          <w:p w:rsidR="001D409D" w:rsidRPr="007A451B" w:rsidRDefault="001D409D" w:rsidP="00875B95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7A451B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курса </w:t>
            </w:r>
          </w:p>
        </w:tc>
        <w:tc>
          <w:tcPr>
            <w:tcW w:w="8045" w:type="dxa"/>
            <w:gridSpan w:val="12"/>
          </w:tcPr>
          <w:p w:rsidR="001D409D" w:rsidRPr="007A451B" w:rsidRDefault="008E5272" w:rsidP="00875B95">
            <w:pPr>
              <w:pStyle w:val="a5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каждому аудиторному занятию В</w:t>
            </w:r>
            <w:r w:rsidR="001D409D" w:rsidRPr="007A451B">
              <w:rPr>
                <w:rFonts w:ascii="Times New Roman" w:hAnsi="Times New Roman" w:cs="Times New Roman"/>
                <w:sz w:val="24"/>
                <w:szCs w:val="24"/>
              </w:rPr>
              <w:t>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1D409D" w:rsidRPr="007A451B" w:rsidRDefault="001D409D" w:rsidP="00875B95">
            <w:pPr>
              <w:pStyle w:val="a5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1B">
              <w:rPr>
                <w:rFonts w:ascii="Times New Roman" w:hAnsi="Times New Roman" w:cs="Times New Roman"/>
                <w:sz w:val="24"/>
                <w:szCs w:val="24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1D409D" w:rsidRPr="007A451B" w:rsidRDefault="001D409D" w:rsidP="00875B95">
            <w:pPr>
              <w:pStyle w:val="a5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1B">
              <w:rPr>
                <w:rFonts w:ascii="Times New Roman" w:hAnsi="Times New Roman" w:cs="Times New Roman"/>
                <w:sz w:val="24"/>
                <w:szCs w:val="24"/>
              </w:rPr>
              <w:t>Большинство домашних заданий будет включать в себя несколько вопросов, на которые можно ответить, выполнив запрос на примере базы данных; вам потребуется выполнить запросы, и ответы, которые вы получили, использовать для следующей  части домашней работы. Для изучения формулировок необходимых запросов может потребоваться поиск соответствующих учебных ресурсов SQL.</w:t>
            </w:r>
          </w:p>
          <w:p w:rsidR="001D409D" w:rsidRPr="000413D3" w:rsidRDefault="001D409D" w:rsidP="00875B95">
            <w:pPr>
              <w:pStyle w:val="a5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1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семестра, вы будете использовать изучаемый материал </w:t>
            </w:r>
            <w:r w:rsidR="003145B8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="005031F2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написании эссе, </w:t>
            </w:r>
            <w:proofErr w:type="spellStart"/>
            <w:r w:rsidR="005031F2">
              <w:rPr>
                <w:rFonts w:ascii="Times New Roman" w:hAnsi="Times New Roman" w:cs="Times New Roman"/>
                <w:sz w:val="24"/>
                <w:szCs w:val="24"/>
              </w:rPr>
              <w:t>кейс-стади</w:t>
            </w:r>
            <w:proofErr w:type="spellEnd"/>
            <w:r w:rsidR="005031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413D3">
              <w:rPr>
                <w:rFonts w:ascii="Times New Roman" w:hAnsi="Times New Roman" w:cs="Times New Roman"/>
                <w:sz w:val="24"/>
                <w:szCs w:val="24"/>
              </w:rPr>
              <w:t xml:space="preserve">Конкретные требования к </w:t>
            </w:r>
            <w:r w:rsidR="003145B8" w:rsidRPr="000413D3">
              <w:rPr>
                <w:rFonts w:ascii="Times New Roman" w:hAnsi="Times New Roman" w:cs="Times New Roman"/>
                <w:sz w:val="24"/>
                <w:szCs w:val="24"/>
              </w:rPr>
              <w:t xml:space="preserve">этим видам домашних заданий </w:t>
            </w:r>
            <w:r w:rsidRPr="000413D3">
              <w:rPr>
                <w:rFonts w:ascii="Times New Roman" w:hAnsi="Times New Roman" w:cs="Times New Roman"/>
                <w:sz w:val="24"/>
                <w:szCs w:val="24"/>
              </w:rPr>
              <w:t xml:space="preserve">будут распределены на аудиторном занятии. Все </w:t>
            </w:r>
            <w:r w:rsidR="003145B8" w:rsidRPr="000413D3">
              <w:rPr>
                <w:rFonts w:ascii="Times New Roman" w:hAnsi="Times New Roman" w:cs="Times New Roman"/>
                <w:sz w:val="24"/>
                <w:szCs w:val="24"/>
              </w:rPr>
              <w:t xml:space="preserve">эти задания </w:t>
            </w:r>
            <w:r w:rsidRPr="000413D3">
              <w:rPr>
                <w:rFonts w:ascii="Times New Roman" w:hAnsi="Times New Roman" w:cs="Times New Roman"/>
                <w:sz w:val="24"/>
                <w:szCs w:val="24"/>
              </w:rPr>
              <w:t>вместе составят 10% от итоговой оценки курса.</w:t>
            </w:r>
          </w:p>
          <w:p w:rsidR="001D409D" w:rsidRPr="000413D3" w:rsidRDefault="001D409D" w:rsidP="00875B95">
            <w:pPr>
              <w:pStyle w:val="a5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3">
              <w:rPr>
                <w:rFonts w:ascii="Times New Roman" w:hAnsi="Times New Roman" w:cs="Times New Roman"/>
                <w:sz w:val="24"/>
                <w:szCs w:val="24"/>
              </w:rPr>
              <w:t>Вы должны будете</w:t>
            </w:r>
            <w:r w:rsidR="003145B8" w:rsidRPr="000413D3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прикладные этнопсихологические исследования. </w:t>
            </w:r>
            <w:r w:rsidRPr="000413D3">
              <w:rPr>
                <w:rFonts w:ascii="Times New Roman" w:hAnsi="Times New Roman" w:cs="Times New Roman"/>
                <w:sz w:val="24"/>
                <w:szCs w:val="24"/>
              </w:rPr>
              <w:t xml:space="preserve">Конкретные требования будут распределены на аудиторном занятии. </w:t>
            </w:r>
            <w:r w:rsidR="003145B8" w:rsidRPr="000413D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этих исследований </w:t>
            </w:r>
            <w:r w:rsidRPr="000413D3">
              <w:rPr>
                <w:rFonts w:ascii="Times New Roman" w:hAnsi="Times New Roman" w:cs="Times New Roman"/>
                <w:sz w:val="24"/>
                <w:szCs w:val="24"/>
              </w:rPr>
              <w:t>будет стоить 15% от итоговой оценки.</w:t>
            </w:r>
          </w:p>
          <w:p w:rsidR="001D409D" w:rsidRPr="007A451B" w:rsidRDefault="001D409D" w:rsidP="00875B95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1B">
              <w:rPr>
                <w:rFonts w:ascii="Times New Roman" w:hAnsi="Times New Roman" w:cs="Times New Roman"/>
                <w:sz w:val="24"/>
                <w:szCs w:val="24"/>
              </w:rPr>
              <w:t>При выполнении домашних заданий должны соблюдаться следующие правила:</w:t>
            </w:r>
          </w:p>
          <w:p w:rsidR="001D409D" w:rsidRPr="007A451B" w:rsidRDefault="001D409D" w:rsidP="00875B95">
            <w:pPr>
              <w:pStyle w:val="a5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7A451B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Домашние задания должны выполняться в указанные сроки. Позже домашние задания не будут приняты.</w:t>
            </w:r>
          </w:p>
          <w:p w:rsidR="001D409D" w:rsidRPr="007A451B" w:rsidRDefault="001D409D" w:rsidP="00875B95">
            <w:pPr>
              <w:pStyle w:val="a5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1B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Домашнее задание должно быть выполнено на одной стороне листа бумаги А</w:t>
            </w:r>
            <w:proofErr w:type="gramStart"/>
            <w:r w:rsidRPr="007A451B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7A451B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, и страницы должны быть скреплены по порядку нумерации вопросов (задач). Вопросы (задачи)</w:t>
            </w:r>
            <w:r w:rsidRPr="007A451B">
              <w:rPr>
                <w:rFonts w:ascii="Times New Roman" w:hAnsi="Times New Roman" w:cs="Times New Roman"/>
                <w:sz w:val="24"/>
                <w:szCs w:val="24"/>
              </w:rPr>
              <w:t xml:space="preserve"> должны быть пронумерованы, и окончательные ответы (в случае необходимости) должны быть выделены. (Домашнее задания, не соответствующие этим стандартам, будут возвращены с неудовлетворительной оценкой).</w:t>
            </w:r>
          </w:p>
          <w:p w:rsidR="001D409D" w:rsidRPr="007A451B" w:rsidRDefault="001D409D" w:rsidP="00875B95">
            <w:pPr>
              <w:pStyle w:val="a5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7A451B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Вы можете работать вместе с другим студентом при выполнении домашних заданий, при условии, что каждый из вас работает по отдельному вопросу (отдельной задаче).</w:t>
            </w:r>
          </w:p>
          <w:p w:rsidR="001D409D" w:rsidRPr="007A451B" w:rsidRDefault="001D409D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1B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Если упражнение требует написания программы, достаточно написать ее от руки; вам не нужно вводить его в компьютере.</w:t>
            </w:r>
          </w:p>
        </w:tc>
      </w:tr>
      <w:tr w:rsidR="001D409D" w:rsidRPr="007A451B" w:rsidTr="001D409D">
        <w:trPr>
          <w:trHeight w:val="258"/>
        </w:trPr>
        <w:tc>
          <w:tcPr>
            <w:tcW w:w="1809" w:type="dxa"/>
            <w:gridSpan w:val="3"/>
            <w:vMerge w:val="restart"/>
          </w:tcPr>
          <w:p w:rsidR="001D409D" w:rsidRPr="007A451B" w:rsidRDefault="001D409D" w:rsidP="00875B95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7A451B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Политика оценки</w:t>
            </w:r>
          </w:p>
        </w:tc>
        <w:tc>
          <w:tcPr>
            <w:tcW w:w="4536" w:type="dxa"/>
            <w:gridSpan w:val="6"/>
          </w:tcPr>
          <w:p w:rsidR="001D409D" w:rsidRPr="007A451B" w:rsidRDefault="001D409D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51B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</w:tcPr>
          <w:p w:rsidR="001D409D" w:rsidRPr="007A451B" w:rsidRDefault="001D409D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51B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</w:tc>
        <w:tc>
          <w:tcPr>
            <w:tcW w:w="2658" w:type="dxa"/>
            <w:gridSpan w:val="4"/>
          </w:tcPr>
          <w:p w:rsidR="001D409D" w:rsidRPr="007A451B" w:rsidRDefault="001D409D" w:rsidP="00875B95">
            <w:pPr>
              <w:pStyle w:val="a5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51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</w:tr>
      <w:tr w:rsidR="001D409D" w:rsidRPr="007A451B" w:rsidTr="001D409D">
        <w:trPr>
          <w:trHeight w:val="576"/>
        </w:trPr>
        <w:tc>
          <w:tcPr>
            <w:tcW w:w="1809" w:type="dxa"/>
            <w:gridSpan w:val="3"/>
            <w:vMerge/>
          </w:tcPr>
          <w:p w:rsidR="001D409D" w:rsidRPr="007A451B" w:rsidRDefault="001D409D" w:rsidP="00875B95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6"/>
          </w:tcPr>
          <w:p w:rsidR="001D409D" w:rsidRPr="0056168E" w:rsidRDefault="001D409D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8E">
              <w:rPr>
                <w:rFonts w:ascii="Times New Roman" w:hAnsi="Times New Roman" w:cs="Times New Roman"/>
                <w:sz w:val="24"/>
                <w:szCs w:val="24"/>
              </w:rPr>
              <w:t>Домашние задания</w:t>
            </w:r>
          </w:p>
          <w:p w:rsidR="00E02CEE" w:rsidRDefault="00E02CEE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09D" w:rsidRPr="00CF7D34" w:rsidRDefault="001D409D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CF7D3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spellStart"/>
            <w:r w:rsidR="0056168E" w:rsidRPr="00CF7D34">
              <w:rPr>
                <w:rFonts w:ascii="Times New Roman" w:hAnsi="Times New Roman" w:cs="Times New Roman"/>
                <w:sz w:val="24"/>
                <w:szCs w:val="24"/>
              </w:rPr>
              <w:t>кейс-стади</w:t>
            </w:r>
            <w:proofErr w:type="spellEnd"/>
            <w:r w:rsidR="0056168E" w:rsidRPr="00CF7D34">
              <w:rPr>
                <w:rFonts w:ascii="Times New Roman" w:hAnsi="Times New Roman" w:cs="Times New Roman"/>
                <w:sz w:val="24"/>
                <w:szCs w:val="24"/>
              </w:rPr>
              <w:t>, написание эссе</w:t>
            </w:r>
          </w:p>
          <w:p w:rsidR="001D409D" w:rsidRPr="00CF7D34" w:rsidRDefault="0056168E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Прикладные этнопсихологические исследования</w:t>
            </w:r>
          </w:p>
          <w:p w:rsidR="001D409D" w:rsidRPr="0056168E" w:rsidRDefault="001D409D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34">
              <w:rPr>
                <w:rFonts w:ascii="Times New Roman" w:hAnsi="Times New Roman" w:cs="Times New Roman"/>
                <w:sz w:val="24"/>
                <w:szCs w:val="24"/>
              </w:rPr>
              <w:t>Экзамены</w:t>
            </w:r>
            <w:r w:rsidRPr="0056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409D" w:rsidRPr="0056168E" w:rsidRDefault="001D409D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8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gridSpan w:val="2"/>
          </w:tcPr>
          <w:p w:rsidR="001D409D" w:rsidRPr="0056168E" w:rsidRDefault="001D409D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35%</w:t>
            </w:r>
          </w:p>
          <w:p w:rsidR="00E02CEE" w:rsidRDefault="00E02CEE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09D" w:rsidRPr="0056168E" w:rsidRDefault="001D409D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8E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  <w:p w:rsidR="0056168E" w:rsidRPr="0056168E" w:rsidRDefault="0056168E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09D" w:rsidRPr="0056168E" w:rsidRDefault="001D409D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8E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  <w:p w:rsidR="001D409D" w:rsidRPr="0056168E" w:rsidRDefault="001D409D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616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40%</w:t>
            </w:r>
          </w:p>
          <w:p w:rsidR="001D409D" w:rsidRPr="0056168E" w:rsidRDefault="001D409D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8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658" w:type="dxa"/>
            <w:gridSpan w:val="4"/>
          </w:tcPr>
          <w:p w:rsidR="001D409D" w:rsidRPr="0056168E" w:rsidRDefault="00164C22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2, 4, </w:t>
            </w:r>
            <w:r w:rsidR="001D409D" w:rsidRPr="005616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8,11,13</w:t>
            </w:r>
          </w:p>
          <w:p w:rsidR="00164C22" w:rsidRDefault="00164C22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09D" w:rsidRPr="0056168E" w:rsidRDefault="00AA3A06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2F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6, 11</w:t>
            </w:r>
          </w:p>
          <w:p w:rsidR="00A42F27" w:rsidRDefault="00A42F27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09D" w:rsidRPr="0056168E" w:rsidRDefault="00AA3A06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4, 8, 13</w:t>
            </w:r>
          </w:p>
        </w:tc>
      </w:tr>
      <w:tr w:rsidR="001D409D" w:rsidRPr="007A451B" w:rsidTr="001D409D">
        <w:tc>
          <w:tcPr>
            <w:tcW w:w="1809" w:type="dxa"/>
            <w:gridSpan w:val="3"/>
            <w:vMerge/>
          </w:tcPr>
          <w:p w:rsidR="001D409D" w:rsidRPr="007A451B" w:rsidRDefault="001D409D" w:rsidP="00875B95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5" w:type="dxa"/>
            <w:gridSpan w:val="12"/>
          </w:tcPr>
          <w:p w:rsidR="001D409D" w:rsidRPr="007A451B" w:rsidRDefault="001D409D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1B">
              <w:rPr>
                <w:rFonts w:ascii="Times New Roman" w:hAnsi="Times New Roman" w:cs="Times New Roman"/>
                <w:sz w:val="24"/>
                <w:szCs w:val="24"/>
              </w:rPr>
              <w:t xml:space="preserve">Ваша итоговая оценка будет рассчитываться по формуле </w:t>
            </w:r>
          </w:p>
          <w:p w:rsidR="001D409D" w:rsidRPr="007A451B" w:rsidRDefault="001D409D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ИК</m:t>
                </m:r>
              </m:oMath>
            </m:oMathPara>
          </w:p>
          <w:p w:rsidR="001D409D" w:rsidRPr="007A451B" w:rsidRDefault="001D409D" w:rsidP="00875B95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1B">
              <w:rPr>
                <w:rFonts w:ascii="Times New Roman" w:hAnsi="Times New Roman" w:cs="Times New Roman"/>
                <w:sz w:val="24"/>
                <w:szCs w:val="24"/>
              </w:rPr>
              <w:t>Ниже приведены минимальные оценки в процентах:</w:t>
            </w:r>
          </w:p>
          <w:p w:rsidR="001D409D" w:rsidRPr="007A451B" w:rsidRDefault="001D409D" w:rsidP="00875B95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1B">
              <w:rPr>
                <w:rFonts w:ascii="Times New Roman" w:hAnsi="Times New Roman" w:cs="Times New Roman"/>
                <w:sz w:val="24"/>
                <w:szCs w:val="24"/>
              </w:rPr>
              <w:t>95% - 100%: А</w:t>
            </w:r>
            <w:r w:rsidRPr="007A451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A451B">
              <w:rPr>
                <w:rFonts w:ascii="Times New Roman" w:hAnsi="Times New Roman" w:cs="Times New Roman"/>
                <w:sz w:val="24"/>
                <w:szCs w:val="24"/>
              </w:rPr>
              <w:tab/>
              <w:t>90% - 94%: А-</w:t>
            </w:r>
          </w:p>
          <w:p w:rsidR="001D409D" w:rsidRPr="007A451B" w:rsidRDefault="001D409D" w:rsidP="00875B95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1B">
              <w:rPr>
                <w:rFonts w:ascii="Times New Roman" w:hAnsi="Times New Roman" w:cs="Times New Roman"/>
                <w:sz w:val="24"/>
                <w:szCs w:val="24"/>
              </w:rPr>
              <w:t>85% - 89%: В+</w:t>
            </w:r>
            <w:r w:rsidRPr="007A451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A451B">
              <w:rPr>
                <w:rFonts w:ascii="Times New Roman" w:hAnsi="Times New Roman" w:cs="Times New Roman"/>
                <w:sz w:val="24"/>
                <w:szCs w:val="24"/>
              </w:rPr>
              <w:tab/>
              <w:t>80% - 84%: В</w:t>
            </w:r>
            <w:r w:rsidRPr="007A451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A451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A451B">
              <w:rPr>
                <w:rFonts w:ascii="Times New Roman" w:hAnsi="Times New Roman" w:cs="Times New Roman"/>
                <w:sz w:val="24"/>
                <w:szCs w:val="24"/>
              </w:rPr>
              <w:tab/>
              <w:t>75% - 79%: В-</w:t>
            </w:r>
          </w:p>
          <w:p w:rsidR="001D409D" w:rsidRPr="007A451B" w:rsidRDefault="001D409D" w:rsidP="00875B95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1B">
              <w:rPr>
                <w:rFonts w:ascii="Times New Roman" w:hAnsi="Times New Roman" w:cs="Times New Roman"/>
                <w:sz w:val="24"/>
                <w:szCs w:val="24"/>
              </w:rPr>
              <w:t>70% - 74%: С+</w:t>
            </w:r>
            <w:r w:rsidRPr="007A451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A451B">
              <w:rPr>
                <w:rFonts w:ascii="Times New Roman" w:hAnsi="Times New Roman" w:cs="Times New Roman"/>
                <w:sz w:val="24"/>
                <w:szCs w:val="24"/>
              </w:rPr>
              <w:tab/>
              <w:t>65% - 69%: С</w:t>
            </w:r>
            <w:r w:rsidRPr="007A451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A451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A451B">
              <w:rPr>
                <w:rFonts w:ascii="Times New Roman" w:hAnsi="Times New Roman" w:cs="Times New Roman"/>
                <w:sz w:val="24"/>
                <w:szCs w:val="24"/>
              </w:rPr>
              <w:tab/>
              <w:t>60% - 64%: С-</w:t>
            </w:r>
          </w:p>
          <w:p w:rsidR="001D409D" w:rsidRPr="007A451B" w:rsidRDefault="001D409D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1B">
              <w:rPr>
                <w:rFonts w:ascii="Times New Roman" w:hAnsi="Times New Roman" w:cs="Times New Roman"/>
                <w:sz w:val="24"/>
                <w:szCs w:val="24"/>
              </w:rPr>
              <w:t xml:space="preserve">55% - 59%: </w:t>
            </w:r>
            <w:r w:rsidRPr="007A4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A451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7A451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A451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50% - 54%: </w:t>
            </w:r>
            <w:r w:rsidRPr="007A4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A45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451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A451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0% -49%: </w:t>
            </w:r>
            <w:r w:rsidRPr="007A4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</w:tr>
      <w:tr w:rsidR="001D409D" w:rsidRPr="007A451B" w:rsidTr="001D409D">
        <w:tc>
          <w:tcPr>
            <w:tcW w:w="1809" w:type="dxa"/>
            <w:gridSpan w:val="3"/>
          </w:tcPr>
          <w:p w:rsidR="001D409D" w:rsidRPr="007A451B" w:rsidRDefault="001D409D" w:rsidP="00875B95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51B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 дисциплины</w:t>
            </w:r>
          </w:p>
        </w:tc>
        <w:tc>
          <w:tcPr>
            <w:tcW w:w="8045" w:type="dxa"/>
            <w:gridSpan w:val="12"/>
          </w:tcPr>
          <w:p w:rsidR="001D409D" w:rsidRPr="007A451B" w:rsidRDefault="001D409D" w:rsidP="00875B95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1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  <w:tr w:rsidR="001D409D" w:rsidRPr="007A451B" w:rsidTr="001D409D">
        <w:tc>
          <w:tcPr>
            <w:tcW w:w="9854" w:type="dxa"/>
            <w:gridSpan w:val="15"/>
          </w:tcPr>
          <w:p w:rsidR="001D409D" w:rsidRPr="007A451B" w:rsidRDefault="001D409D" w:rsidP="00875B95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5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График дисциплины</w:t>
            </w:r>
          </w:p>
        </w:tc>
      </w:tr>
      <w:tr w:rsidR="001D409D" w:rsidRPr="007A451B" w:rsidTr="001D409D">
        <w:tc>
          <w:tcPr>
            <w:tcW w:w="1101" w:type="dxa"/>
          </w:tcPr>
          <w:p w:rsidR="001D409D" w:rsidRPr="007A451B" w:rsidRDefault="001D409D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45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4677" w:type="dxa"/>
            <w:gridSpan w:val="6"/>
          </w:tcPr>
          <w:p w:rsidR="001D409D" w:rsidRPr="007A451B" w:rsidRDefault="001D409D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45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843" w:type="dxa"/>
            <w:gridSpan w:val="6"/>
          </w:tcPr>
          <w:p w:rsidR="001D409D" w:rsidRPr="007A451B" w:rsidRDefault="001D409D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45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233" w:type="dxa"/>
            <w:gridSpan w:val="2"/>
          </w:tcPr>
          <w:p w:rsidR="001D409D" w:rsidRPr="007A451B" w:rsidRDefault="001D409D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45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Максимальный балл</w:t>
            </w:r>
          </w:p>
        </w:tc>
      </w:tr>
      <w:tr w:rsidR="002A68C6" w:rsidRPr="007A451B" w:rsidTr="009978D0">
        <w:tc>
          <w:tcPr>
            <w:tcW w:w="9854" w:type="dxa"/>
            <w:gridSpan w:val="15"/>
          </w:tcPr>
          <w:p w:rsidR="002A68C6" w:rsidRPr="007A451B" w:rsidRDefault="002A68C6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E0F">
              <w:rPr>
                <w:rFonts w:ascii="Times New Roman" w:hAnsi="Times New Roman"/>
                <w:bCs/>
                <w:sz w:val="24"/>
                <w:szCs w:val="24"/>
              </w:rPr>
              <w:t>Модуль 1.</w:t>
            </w:r>
            <w:r w:rsidRPr="00A17E0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Основные теоретико-методологические основы современной этнопсихологии</w:t>
            </w:r>
          </w:p>
        </w:tc>
      </w:tr>
      <w:tr w:rsidR="002A68C6" w:rsidRPr="007A451B" w:rsidTr="001D409D">
        <w:tc>
          <w:tcPr>
            <w:tcW w:w="1101" w:type="dxa"/>
            <w:vMerge w:val="restart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A17E0F">
              <w:rPr>
                <w:rFonts w:ascii="Times New Roman" w:hAnsi="Times New Roman"/>
                <w:b/>
                <w:lang w:val="kk-KZ"/>
              </w:rPr>
              <w:t>1</w:t>
            </w:r>
          </w:p>
        </w:tc>
        <w:tc>
          <w:tcPr>
            <w:tcW w:w="4677" w:type="dxa"/>
            <w:gridSpan w:val="6"/>
          </w:tcPr>
          <w:p w:rsidR="002A68C6" w:rsidRPr="0013316B" w:rsidRDefault="002A68C6" w:rsidP="00875B9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Лекция 1. Этническое возрождение в ХХ</w:t>
            </w:r>
            <w:r w:rsidRPr="0013316B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I</w:t>
            </w:r>
            <w:r w:rsidRPr="0013316B">
              <w:rPr>
                <w:rFonts w:ascii="Times New Roman" w:hAnsi="Times New Roman"/>
                <w:b/>
                <w:sz w:val="24"/>
                <w:szCs w:val="24"/>
              </w:rPr>
              <w:t xml:space="preserve"> веке. </w:t>
            </w:r>
            <w:r w:rsidRPr="0013316B">
              <w:rPr>
                <w:rFonts w:ascii="Times New Roman" w:hAnsi="Times New Roman"/>
                <w:sz w:val="24"/>
                <w:szCs w:val="24"/>
              </w:rPr>
              <w:t>Этнический парадокс современности. Понятие этнического ренессанса.</w:t>
            </w:r>
            <w:r w:rsidRPr="001331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Психологические причины этнического парадокса.</w:t>
            </w:r>
          </w:p>
        </w:tc>
        <w:tc>
          <w:tcPr>
            <w:tcW w:w="1843" w:type="dxa"/>
            <w:gridSpan w:val="6"/>
          </w:tcPr>
          <w:p w:rsidR="002A68C6" w:rsidRPr="00A17E0F" w:rsidRDefault="00987EE5" w:rsidP="00875B9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3" w:type="dxa"/>
            <w:gridSpan w:val="2"/>
          </w:tcPr>
          <w:p w:rsidR="002A68C6" w:rsidRPr="00A17E0F" w:rsidRDefault="003D06BE" w:rsidP="003D06B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</w:tr>
      <w:tr w:rsidR="00987EE5" w:rsidRPr="007A451B" w:rsidTr="000477AD">
        <w:trPr>
          <w:trHeight w:val="1656"/>
        </w:trPr>
        <w:tc>
          <w:tcPr>
            <w:tcW w:w="1101" w:type="dxa"/>
            <w:vMerge/>
          </w:tcPr>
          <w:p w:rsidR="00987EE5" w:rsidRPr="00A17E0F" w:rsidRDefault="00987EE5" w:rsidP="00875B95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987EE5" w:rsidRPr="0013316B" w:rsidRDefault="00987EE5" w:rsidP="00875B9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Семинар 1. Психологические причины этнического парадокса. </w:t>
            </w:r>
            <w:r w:rsidRPr="0013316B">
              <w:rPr>
                <w:rFonts w:ascii="Times New Roman" w:hAnsi="Times New Roman"/>
                <w:sz w:val="24"/>
                <w:szCs w:val="24"/>
                <w:lang w:val="kk-KZ"/>
              </w:rPr>
              <w:t>Этнический парадокс. Этнический ренессанс.</w:t>
            </w: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13316B">
              <w:rPr>
                <w:rFonts w:ascii="Times New Roman" w:hAnsi="Times New Roman"/>
                <w:sz w:val="24"/>
                <w:szCs w:val="24"/>
                <w:lang w:val="kk-KZ"/>
              </w:rPr>
              <w:t>Этническая идентичность в ситуации социальной, политической, экономической нестабильности.</w:t>
            </w:r>
          </w:p>
        </w:tc>
        <w:tc>
          <w:tcPr>
            <w:tcW w:w="1843" w:type="dxa"/>
            <w:gridSpan w:val="6"/>
          </w:tcPr>
          <w:p w:rsidR="00987EE5" w:rsidRPr="00A17E0F" w:rsidRDefault="00987EE5" w:rsidP="00875B9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987EE5" w:rsidRPr="00A17E0F" w:rsidRDefault="00987EE5" w:rsidP="00875B9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  <w:p w:rsidR="00987EE5" w:rsidRPr="00A17E0F" w:rsidRDefault="00987EE5" w:rsidP="00875B9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A68C6" w:rsidRPr="007A451B" w:rsidTr="001D409D">
        <w:tc>
          <w:tcPr>
            <w:tcW w:w="1101" w:type="dxa"/>
            <w:vMerge w:val="restart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lang w:val="kk-KZ"/>
              </w:rPr>
            </w:pPr>
            <w:r w:rsidRPr="00A17E0F">
              <w:rPr>
                <w:rFonts w:ascii="Times New Roman" w:hAnsi="Times New Roman"/>
                <w:lang w:val="kk-KZ"/>
              </w:rPr>
              <w:t>2</w:t>
            </w:r>
          </w:p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2A68C6" w:rsidRPr="0013316B" w:rsidRDefault="002A68C6" w:rsidP="00BA08B9">
            <w:pPr>
              <w:shd w:val="clear" w:color="auto" w:fill="FFFFFF"/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Лекция 2.</w:t>
            </w:r>
            <w:r w:rsidRPr="001331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13316B">
              <w:rPr>
                <w:rFonts w:ascii="Times New Roman" w:hAnsi="Times New Roman"/>
                <w:b/>
                <w:sz w:val="24"/>
                <w:szCs w:val="24"/>
              </w:rPr>
              <w:t xml:space="preserve">Этнопсихология и ее место в системе наук. </w:t>
            </w:r>
            <w:r w:rsidRPr="0013316B">
              <w:rPr>
                <w:rFonts w:ascii="Times New Roman" w:hAnsi="Times New Roman"/>
                <w:sz w:val="24"/>
                <w:szCs w:val="24"/>
              </w:rPr>
              <w:t>Этноп</w:t>
            </w:r>
            <w:r w:rsidRPr="0013316B">
              <w:rPr>
                <w:rFonts w:ascii="Times New Roman" w:hAnsi="Times New Roman"/>
                <w:bCs/>
                <w:sz w:val="24"/>
                <w:szCs w:val="24"/>
              </w:rPr>
              <w:t>сихология как современная наука.</w:t>
            </w:r>
            <w:r w:rsidRPr="0013316B">
              <w:rPr>
                <w:rFonts w:ascii="Times New Roman" w:hAnsi="Times New Roman"/>
                <w:sz w:val="24"/>
                <w:szCs w:val="24"/>
              </w:rPr>
              <w:t xml:space="preserve"> Основные цели этнопсихологии. Объект и предмет</w:t>
            </w:r>
            <w:r w:rsidR="00BA08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3316B">
              <w:rPr>
                <w:rFonts w:ascii="Times New Roman" w:hAnsi="Times New Roman"/>
              </w:rPr>
              <w:t xml:space="preserve">задачи этнической психологии. </w:t>
            </w:r>
            <w:r w:rsidRPr="0013316B">
              <w:rPr>
                <w:rFonts w:ascii="Times New Roman" w:hAnsi="Times New Roman"/>
                <w:bCs/>
                <w:iCs/>
              </w:rPr>
              <w:t>Основные отрасли этнопсихологии.</w:t>
            </w:r>
          </w:p>
        </w:tc>
        <w:tc>
          <w:tcPr>
            <w:tcW w:w="1843" w:type="dxa"/>
            <w:gridSpan w:val="6"/>
          </w:tcPr>
          <w:p w:rsidR="002A68C6" w:rsidRPr="00A17E0F" w:rsidRDefault="00987EE5" w:rsidP="00875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  <w:gridSpan w:val="2"/>
          </w:tcPr>
          <w:p w:rsidR="002A68C6" w:rsidRPr="00A17E0F" w:rsidRDefault="003D06BE" w:rsidP="00875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A68C6" w:rsidRPr="007A451B" w:rsidTr="00E74E77">
        <w:tc>
          <w:tcPr>
            <w:tcW w:w="1101" w:type="dxa"/>
            <w:vMerge/>
            <w:vAlign w:val="center"/>
          </w:tcPr>
          <w:p w:rsidR="002A68C6" w:rsidRPr="00A17E0F" w:rsidRDefault="002A68C6" w:rsidP="00875B95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2A68C6" w:rsidRPr="0013316B" w:rsidRDefault="002A68C6" w:rsidP="00875B95">
            <w:pPr>
              <w:jc w:val="both"/>
              <w:rPr>
                <w:rFonts w:ascii="Times New Roman" w:hAnsi="Times New Roman"/>
                <w:bCs/>
              </w:rPr>
            </w:pP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Семинар 2.</w:t>
            </w:r>
            <w:r w:rsidRPr="0013316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3316B">
              <w:rPr>
                <w:rFonts w:ascii="Times New Roman" w:hAnsi="Times New Roman"/>
                <w:b/>
                <w:bCs/>
                <w:sz w:val="24"/>
                <w:szCs w:val="24"/>
              </w:rPr>
              <w:t>Этнопсихология как междисциплинарная область знаний.</w:t>
            </w:r>
            <w:r w:rsidRPr="0013316B">
              <w:rPr>
                <w:rFonts w:ascii="Times New Roman" w:eastAsia="+mn-ea" w:hAnsi="Times New Roman"/>
                <w:color w:val="000000"/>
                <w:kern w:val="24"/>
                <w:sz w:val="48"/>
                <w:szCs w:val="48"/>
              </w:rPr>
              <w:t xml:space="preserve"> </w:t>
            </w:r>
            <w:r w:rsidRPr="0013316B">
              <w:rPr>
                <w:rFonts w:ascii="Times New Roman" w:hAnsi="Times New Roman"/>
                <w:bCs/>
              </w:rPr>
              <w:t>Проблема объекта, предмета этнической психологии.</w:t>
            </w:r>
            <w:r w:rsidR="003145B8">
              <w:rPr>
                <w:rFonts w:ascii="Times New Roman" w:hAnsi="Times New Roman"/>
                <w:bCs/>
              </w:rPr>
              <w:t xml:space="preserve"> </w:t>
            </w:r>
            <w:r w:rsidRPr="0013316B">
              <w:rPr>
                <w:rFonts w:ascii="Times New Roman" w:hAnsi="Times New Roman"/>
                <w:bCs/>
                <w:sz w:val="24"/>
                <w:szCs w:val="24"/>
              </w:rPr>
              <w:t xml:space="preserve">Основные цели и задачи этнической психологии. </w:t>
            </w:r>
          </w:p>
        </w:tc>
        <w:tc>
          <w:tcPr>
            <w:tcW w:w="1843" w:type="dxa"/>
            <w:gridSpan w:val="6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E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A68C6" w:rsidRPr="007A451B" w:rsidTr="00E74E77">
        <w:tc>
          <w:tcPr>
            <w:tcW w:w="1101" w:type="dxa"/>
            <w:vMerge/>
            <w:vAlign w:val="center"/>
          </w:tcPr>
          <w:p w:rsidR="002A68C6" w:rsidRPr="00A17E0F" w:rsidRDefault="002A68C6" w:rsidP="00875B95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2A68C6" w:rsidRPr="0013316B" w:rsidRDefault="001F10F6" w:rsidP="00987EE5">
            <w:pPr>
              <w:pStyle w:val="14"/>
              <w:jc w:val="both"/>
              <w:rPr>
                <w:sz w:val="24"/>
                <w:szCs w:val="24"/>
              </w:rPr>
            </w:pPr>
            <w:r w:rsidRPr="009A2897">
              <w:rPr>
                <w:b/>
                <w:sz w:val="24"/>
                <w:szCs w:val="24"/>
                <w:lang w:val="kk-KZ"/>
              </w:rPr>
              <w:t>СРС</w:t>
            </w:r>
            <w:r w:rsidR="00987EE5" w:rsidRPr="009A2897">
              <w:rPr>
                <w:b/>
                <w:sz w:val="24"/>
                <w:szCs w:val="24"/>
                <w:lang w:val="kk-KZ"/>
              </w:rPr>
              <w:t xml:space="preserve"> 1.</w:t>
            </w:r>
            <w:r w:rsidR="002A68C6" w:rsidRPr="009A2897">
              <w:rPr>
                <w:bCs/>
                <w:sz w:val="24"/>
                <w:szCs w:val="24"/>
              </w:rPr>
              <w:t xml:space="preserve"> </w:t>
            </w:r>
            <w:r w:rsidR="002A68C6" w:rsidRPr="009A2897">
              <w:rPr>
                <w:sz w:val="24"/>
                <w:szCs w:val="24"/>
              </w:rPr>
              <w:t>Написать эссе по теме «Современная этнопсихология как самостоятельная наука»</w:t>
            </w:r>
            <w:r w:rsidR="001340C0" w:rsidRPr="009A2897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6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2A68C6" w:rsidRPr="00A17E0F" w:rsidRDefault="003D06BE" w:rsidP="00875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987EE5" w:rsidRPr="007A451B" w:rsidTr="00E74E77">
        <w:tc>
          <w:tcPr>
            <w:tcW w:w="1101" w:type="dxa"/>
            <w:vMerge w:val="restart"/>
          </w:tcPr>
          <w:p w:rsidR="00987EE5" w:rsidRPr="00A17E0F" w:rsidRDefault="00987EE5" w:rsidP="00875B95">
            <w:pPr>
              <w:jc w:val="center"/>
              <w:rPr>
                <w:rFonts w:ascii="Times New Roman" w:hAnsi="Times New Roman"/>
                <w:lang w:val="kk-KZ"/>
              </w:rPr>
            </w:pPr>
            <w:r w:rsidRPr="00A17E0F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4677" w:type="dxa"/>
            <w:gridSpan w:val="6"/>
          </w:tcPr>
          <w:p w:rsidR="00987EE5" w:rsidRPr="0013316B" w:rsidRDefault="00987EE5" w:rsidP="00BA08B9">
            <w:pPr>
              <w:shd w:val="clear" w:color="auto" w:fill="FFFFFF"/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Лекция 3.</w:t>
            </w:r>
            <w:r w:rsidRPr="001331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13316B">
              <w:rPr>
                <w:rFonts w:ascii="Times New Roman" w:hAnsi="Times New Roman"/>
                <w:b/>
                <w:sz w:val="24"/>
                <w:szCs w:val="24"/>
              </w:rPr>
              <w:t>Основные категории и принципы современной этнической психологии.</w:t>
            </w:r>
            <w:r w:rsidRPr="0013316B">
              <w:rPr>
                <w:rFonts w:ascii="Times New Roman" w:hAnsi="Times New Roman"/>
                <w:sz w:val="24"/>
                <w:szCs w:val="24"/>
              </w:rPr>
              <w:t xml:space="preserve"> Основные категории этнопсихологии. Основные принципы современной этнической психологии. </w:t>
            </w:r>
            <w:r w:rsidRPr="0013316B">
              <w:rPr>
                <w:rFonts w:ascii="Times New Roman" w:hAnsi="Times New Roman"/>
                <w:sz w:val="24"/>
                <w:szCs w:val="24"/>
              </w:rPr>
              <w:lastRenderedPageBreak/>
              <w:t>Вклад Б.Ф.Поршнева в развитие принципов этнопсихологии.</w:t>
            </w:r>
          </w:p>
        </w:tc>
        <w:tc>
          <w:tcPr>
            <w:tcW w:w="1843" w:type="dxa"/>
            <w:gridSpan w:val="6"/>
          </w:tcPr>
          <w:p w:rsidR="00987EE5" w:rsidRPr="00A17E0F" w:rsidRDefault="00987EE5" w:rsidP="00875B9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2233" w:type="dxa"/>
            <w:gridSpan w:val="2"/>
          </w:tcPr>
          <w:p w:rsidR="00987EE5" w:rsidRPr="00A17E0F" w:rsidRDefault="003D06BE" w:rsidP="00875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87EE5" w:rsidRPr="007A451B" w:rsidTr="0002487A">
        <w:trPr>
          <w:trHeight w:val="1932"/>
        </w:trPr>
        <w:tc>
          <w:tcPr>
            <w:tcW w:w="1101" w:type="dxa"/>
            <w:vMerge/>
            <w:tcBorders>
              <w:bottom w:val="single" w:sz="4" w:space="0" w:color="000000" w:themeColor="text1"/>
            </w:tcBorders>
          </w:tcPr>
          <w:p w:rsidR="00987EE5" w:rsidRPr="00A17E0F" w:rsidRDefault="00987EE5" w:rsidP="00875B95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  <w:tcBorders>
              <w:bottom w:val="single" w:sz="4" w:space="0" w:color="000000" w:themeColor="text1"/>
            </w:tcBorders>
          </w:tcPr>
          <w:p w:rsidR="00987EE5" w:rsidRPr="0013316B" w:rsidRDefault="00987EE5" w:rsidP="00987EE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Семинар 3.</w:t>
            </w:r>
            <w:r w:rsidRPr="001331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316B">
              <w:rPr>
                <w:rFonts w:ascii="Times New Roman" w:hAnsi="Times New Roman"/>
                <w:b/>
                <w:sz w:val="24"/>
                <w:szCs w:val="24"/>
              </w:rPr>
              <w:t>Категориальный аппарат этнопсихологии как самостоятельной науки</w:t>
            </w:r>
            <w:r w:rsidRPr="0013316B">
              <w:rPr>
                <w:rFonts w:ascii="Times New Roman" w:hAnsi="Times New Roman"/>
                <w:sz w:val="24"/>
                <w:szCs w:val="24"/>
              </w:rPr>
              <w:t>. Понятия этнос, культура, этническая общность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3316B">
              <w:rPr>
                <w:rFonts w:ascii="Times New Roman" w:hAnsi="Times New Roman"/>
                <w:sz w:val="24"/>
                <w:szCs w:val="24"/>
              </w:rPr>
              <w:t>Национально-психологические особенности. Этнический менталитет. Этническая картина мира. Основные принципы этнопсихологии.</w:t>
            </w:r>
          </w:p>
        </w:tc>
        <w:tc>
          <w:tcPr>
            <w:tcW w:w="1843" w:type="dxa"/>
            <w:gridSpan w:val="6"/>
            <w:tcBorders>
              <w:bottom w:val="single" w:sz="4" w:space="0" w:color="000000" w:themeColor="text1"/>
            </w:tcBorders>
          </w:tcPr>
          <w:p w:rsidR="00987EE5" w:rsidRPr="00A17E0F" w:rsidRDefault="00987EE5" w:rsidP="00875B9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987EE5" w:rsidRPr="00A17E0F" w:rsidRDefault="00987EE5" w:rsidP="00875B9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  <w:tcBorders>
              <w:bottom w:val="single" w:sz="4" w:space="0" w:color="000000" w:themeColor="text1"/>
            </w:tcBorders>
          </w:tcPr>
          <w:p w:rsidR="00987EE5" w:rsidRPr="00A17E0F" w:rsidRDefault="00987EE5" w:rsidP="00875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E0F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987EE5" w:rsidRPr="00A17E0F" w:rsidRDefault="00987EE5" w:rsidP="00875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8C6" w:rsidRPr="007A451B" w:rsidTr="00E74E77">
        <w:tc>
          <w:tcPr>
            <w:tcW w:w="1101" w:type="dxa"/>
            <w:vMerge w:val="restart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lang w:val="kk-KZ"/>
              </w:rPr>
            </w:pPr>
            <w:r w:rsidRPr="00A17E0F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4677" w:type="dxa"/>
            <w:gridSpan w:val="6"/>
          </w:tcPr>
          <w:p w:rsidR="002A68C6" w:rsidRPr="0013316B" w:rsidRDefault="002A68C6" w:rsidP="00875B95">
            <w:pPr>
              <w:pStyle w:val="31"/>
              <w:ind w:left="27" w:hanging="27"/>
              <w:jc w:val="both"/>
              <w:rPr>
                <w:sz w:val="24"/>
                <w:szCs w:val="24"/>
              </w:rPr>
            </w:pPr>
            <w:r w:rsidRPr="0013316B">
              <w:rPr>
                <w:sz w:val="24"/>
                <w:szCs w:val="24"/>
                <w:lang w:val="kk-KZ"/>
              </w:rPr>
              <w:t>Лекция 4.</w:t>
            </w:r>
            <w:r w:rsidRPr="0013316B">
              <w:rPr>
                <w:sz w:val="24"/>
                <w:szCs w:val="24"/>
              </w:rPr>
              <w:t xml:space="preserve"> Основные методы этнопсихологического исследования. </w:t>
            </w:r>
            <w:r w:rsidRPr="0013316B">
              <w:rPr>
                <w:b w:val="0"/>
                <w:sz w:val="24"/>
                <w:szCs w:val="24"/>
              </w:rPr>
              <w:t>Общая характеристика основных стратегий этнопсихологических исследований.</w:t>
            </w:r>
            <w:r w:rsidRPr="0013316B">
              <w:rPr>
                <w:sz w:val="24"/>
                <w:szCs w:val="24"/>
              </w:rPr>
              <w:t xml:space="preserve"> </w:t>
            </w:r>
            <w:r w:rsidRPr="0013316B">
              <w:rPr>
                <w:b w:val="0"/>
                <w:sz w:val="24"/>
                <w:szCs w:val="24"/>
              </w:rPr>
              <w:t>Естественный эксперимент в этнопсихологии.</w:t>
            </w:r>
            <w:r w:rsidRPr="0013316B">
              <w:rPr>
                <w:sz w:val="24"/>
                <w:szCs w:val="24"/>
              </w:rPr>
              <w:t xml:space="preserve"> </w:t>
            </w:r>
            <w:r w:rsidRPr="0013316B">
              <w:rPr>
                <w:b w:val="0"/>
                <w:sz w:val="24"/>
                <w:szCs w:val="24"/>
              </w:rPr>
              <w:t>Лабораторный эксперимент в этнопсихологии.</w:t>
            </w:r>
            <w:r w:rsidRPr="0013316B">
              <w:rPr>
                <w:sz w:val="24"/>
                <w:szCs w:val="24"/>
              </w:rPr>
              <w:t xml:space="preserve"> </w:t>
            </w:r>
            <w:r w:rsidRPr="0013316B">
              <w:rPr>
                <w:b w:val="0"/>
                <w:sz w:val="24"/>
                <w:szCs w:val="24"/>
              </w:rPr>
              <w:t>Ассоциативный эксперимент в этнопсихологии.</w:t>
            </w:r>
          </w:p>
        </w:tc>
        <w:tc>
          <w:tcPr>
            <w:tcW w:w="1843" w:type="dxa"/>
            <w:gridSpan w:val="6"/>
          </w:tcPr>
          <w:p w:rsidR="002A68C6" w:rsidRPr="00A17E0F" w:rsidRDefault="00987EE5" w:rsidP="00987EE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3" w:type="dxa"/>
            <w:gridSpan w:val="2"/>
          </w:tcPr>
          <w:p w:rsidR="002A68C6" w:rsidRPr="00A17E0F" w:rsidRDefault="003D06BE" w:rsidP="00875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A68C6" w:rsidRPr="007A451B" w:rsidTr="00E74E77">
        <w:tc>
          <w:tcPr>
            <w:tcW w:w="1101" w:type="dxa"/>
            <w:vMerge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2A68C6" w:rsidRPr="0013316B" w:rsidRDefault="002A68C6" w:rsidP="00E808E4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Семинар 4.</w:t>
            </w:r>
            <w:r w:rsidRPr="0013316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13316B">
              <w:rPr>
                <w:rFonts w:ascii="Times New Roman" w:hAnsi="Times New Roman"/>
                <w:b/>
                <w:sz w:val="24"/>
                <w:szCs w:val="24"/>
              </w:rPr>
              <w:t>Основные методы</w:t>
            </w:r>
            <w:r w:rsidRPr="001331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316B">
              <w:rPr>
                <w:rFonts w:ascii="Times New Roman" w:hAnsi="Times New Roman"/>
                <w:b/>
                <w:sz w:val="24"/>
                <w:szCs w:val="24"/>
              </w:rPr>
              <w:t>этнопсихологии.</w:t>
            </w:r>
            <w:r w:rsidR="00E808E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3316B">
              <w:rPr>
                <w:rFonts w:ascii="Times New Roman" w:eastAsia="+mj-ea" w:hAnsi="Times New Roman"/>
                <w:bCs/>
                <w:color w:val="000000"/>
                <w:kern w:val="24"/>
                <w:sz w:val="24"/>
                <w:szCs w:val="24"/>
              </w:rPr>
              <w:t xml:space="preserve">Стандартные методы этнопсихологического исследования. </w:t>
            </w:r>
            <w:r w:rsidRPr="0013316B">
              <w:rPr>
                <w:rFonts w:ascii="Times New Roman" w:hAnsi="Times New Roman"/>
                <w:bCs/>
                <w:sz w:val="24"/>
                <w:szCs w:val="24"/>
              </w:rPr>
              <w:t>Экспериментальные исследования в этнопсихологии.</w:t>
            </w:r>
          </w:p>
        </w:tc>
        <w:tc>
          <w:tcPr>
            <w:tcW w:w="1843" w:type="dxa"/>
            <w:gridSpan w:val="6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E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A68C6" w:rsidRPr="007A451B" w:rsidTr="00E74E77">
        <w:tc>
          <w:tcPr>
            <w:tcW w:w="1101" w:type="dxa"/>
            <w:vMerge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2A68C6" w:rsidRPr="009A2897" w:rsidRDefault="002A68C6" w:rsidP="00875B95">
            <w:pPr>
              <w:pStyle w:val="21"/>
              <w:tabs>
                <w:tab w:val="left" w:pos="27"/>
                <w:tab w:val="left" w:pos="142"/>
                <w:tab w:val="num" w:pos="1134"/>
              </w:tabs>
              <w:ind w:left="27" w:firstLine="0"/>
              <w:rPr>
                <w:rStyle w:val="FontStyle40"/>
                <w:b w:val="0"/>
                <w:spacing w:val="-6"/>
              </w:rPr>
            </w:pPr>
            <w:r w:rsidRPr="009A2897">
              <w:rPr>
                <w:sz w:val="24"/>
                <w:szCs w:val="24"/>
                <w:lang w:val="kk-KZ"/>
              </w:rPr>
              <w:t>СРС</w:t>
            </w:r>
            <w:r w:rsidR="00987EE5" w:rsidRPr="009A2897">
              <w:rPr>
                <w:sz w:val="24"/>
                <w:szCs w:val="24"/>
                <w:lang w:val="kk-KZ"/>
              </w:rPr>
              <w:t xml:space="preserve"> 2</w:t>
            </w:r>
            <w:r w:rsidR="001F10F6" w:rsidRPr="009A2897">
              <w:rPr>
                <w:sz w:val="24"/>
                <w:szCs w:val="24"/>
                <w:lang w:val="kk-KZ"/>
              </w:rPr>
              <w:t>.</w:t>
            </w:r>
            <w:r w:rsidRPr="009A2897">
              <w:rPr>
                <w:rStyle w:val="FontStyle40"/>
                <w:b w:val="0"/>
                <w:spacing w:val="-6"/>
              </w:rPr>
              <w:t xml:space="preserve"> Используя </w:t>
            </w:r>
            <w:r w:rsidRPr="009A2897">
              <w:rPr>
                <w:b w:val="0"/>
                <w:spacing w:val="-6"/>
                <w:sz w:val="24"/>
                <w:szCs w:val="24"/>
              </w:rPr>
              <w:t xml:space="preserve">описательные, эмпирические, экспериментальные этнопсихологические методы исследования (по выбору), </w:t>
            </w:r>
            <w:r w:rsidRPr="009A2897">
              <w:rPr>
                <w:rStyle w:val="FontStyle40"/>
                <w:b w:val="0"/>
                <w:spacing w:val="-6"/>
              </w:rPr>
              <w:t>составить</w:t>
            </w:r>
          </w:p>
          <w:p w:rsidR="002A68C6" w:rsidRPr="0013316B" w:rsidRDefault="002A68C6" w:rsidP="00875B95">
            <w:pPr>
              <w:pStyle w:val="21"/>
              <w:tabs>
                <w:tab w:val="left" w:pos="27"/>
                <w:tab w:val="left" w:pos="142"/>
                <w:tab w:val="num" w:pos="426"/>
                <w:tab w:val="num" w:pos="1134"/>
              </w:tabs>
              <w:ind w:left="27" w:firstLine="0"/>
              <w:rPr>
                <w:b w:val="0"/>
                <w:spacing w:val="-6"/>
                <w:sz w:val="24"/>
                <w:szCs w:val="24"/>
              </w:rPr>
            </w:pPr>
            <w:r w:rsidRPr="009A2897">
              <w:rPr>
                <w:rStyle w:val="FontStyle40"/>
                <w:b w:val="0"/>
                <w:spacing w:val="-6"/>
              </w:rPr>
              <w:t>психологический портрет представителей одного из  этносов, проживающих в РК.</w:t>
            </w:r>
          </w:p>
        </w:tc>
        <w:tc>
          <w:tcPr>
            <w:tcW w:w="1843" w:type="dxa"/>
            <w:gridSpan w:val="6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2A68C6" w:rsidRPr="00A17E0F" w:rsidRDefault="003D06BE" w:rsidP="003D06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A68C6" w:rsidRPr="007A451B" w:rsidTr="00E74E77">
        <w:tc>
          <w:tcPr>
            <w:tcW w:w="1101" w:type="dxa"/>
            <w:vMerge w:val="restart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lang w:val="kk-KZ"/>
              </w:rPr>
            </w:pPr>
            <w:r w:rsidRPr="00A17E0F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4677" w:type="dxa"/>
            <w:gridSpan w:val="6"/>
          </w:tcPr>
          <w:p w:rsidR="002A68C6" w:rsidRPr="0013316B" w:rsidRDefault="002A68C6" w:rsidP="00BA08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Лекция 5.</w:t>
            </w:r>
            <w:r w:rsidRPr="0013316B">
              <w:rPr>
                <w:rFonts w:ascii="Times New Roman" w:hAnsi="Times New Roman"/>
                <w:b/>
                <w:sz w:val="24"/>
                <w:szCs w:val="24"/>
              </w:rPr>
              <w:t xml:space="preserve"> Особенности проведения этнопсихологических исследований.</w:t>
            </w:r>
            <w:r w:rsidRPr="0013316B">
              <w:rPr>
                <w:rFonts w:ascii="Times New Roman" w:hAnsi="Times New Roman"/>
                <w:sz w:val="24"/>
                <w:szCs w:val="24"/>
              </w:rPr>
              <w:t xml:space="preserve"> Стандартные экспериментальные и эмпирические исследования. </w:t>
            </w:r>
            <w:proofErr w:type="spellStart"/>
            <w:proofErr w:type="gramStart"/>
            <w:r w:rsidRPr="0013316B">
              <w:rPr>
                <w:rFonts w:ascii="Times New Roman" w:hAnsi="Times New Roman"/>
                <w:sz w:val="24"/>
                <w:szCs w:val="24"/>
              </w:rPr>
              <w:t>Кросс-культурные</w:t>
            </w:r>
            <w:proofErr w:type="spellEnd"/>
            <w:proofErr w:type="gramEnd"/>
            <w:r w:rsidRPr="0013316B">
              <w:rPr>
                <w:rFonts w:ascii="Times New Roman" w:hAnsi="Times New Roman"/>
                <w:sz w:val="24"/>
                <w:szCs w:val="24"/>
              </w:rPr>
              <w:t xml:space="preserve"> исследования этнопсихологии. </w:t>
            </w:r>
            <w:proofErr w:type="spellStart"/>
            <w:r w:rsidRPr="0013316B">
              <w:rPr>
                <w:rFonts w:ascii="Times New Roman" w:hAnsi="Times New Roman"/>
                <w:sz w:val="24"/>
                <w:szCs w:val="24"/>
              </w:rPr>
              <w:t>Культурозависимые</w:t>
            </w:r>
            <w:proofErr w:type="spellEnd"/>
            <w:r w:rsidRPr="0013316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3316B">
              <w:rPr>
                <w:rFonts w:ascii="Times New Roman" w:hAnsi="Times New Roman"/>
                <w:sz w:val="24"/>
                <w:szCs w:val="24"/>
              </w:rPr>
              <w:t>культуронезависимые</w:t>
            </w:r>
            <w:proofErr w:type="spellEnd"/>
            <w:r w:rsidRPr="0013316B">
              <w:rPr>
                <w:rFonts w:ascii="Times New Roman" w:hAnsi="Times New Roman"/>
                <w:sz w:val="24"/>
                <w:szCs w:val="24"/>
              </w:rPr>
              <w:t xml:space="preserve"> тесты. Конвергентный и дивергентный подходы.</w:t>
            </w:r>
            <w:r w:rsidRPr="0013316B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6"/>
          </w:tcPr>
          <w:p w:rsidR="002A68C6" w:rsidRPr="00A17E0F" w:rsidRDefault="00987EE5" w:rsidP="00875B9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3" w:type="dxa"/>
            <w:gridSpan w:val="2"/>
          </w:tcPr>
          <w:p w:rsidR="002A68C6" w:rsidRPr="00A17E0F" w:rsidRDefault="003D06BE" w:rsidP="00875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87EE5" w:rsidRPr="007A451B" w:rsidTr="008C1C85">
        <w:trPr>
          <w:trHeight w:val="1656"/>
        </w:trPr>
        <w:tc>
          <w:tcPr>
            <w:tcW w:w="1101" w:type="dxa"/>
            <w:vMerge/>
          </w:tcPr>
          <w:p w:rsidR="00987EE5" w:rsidRPr="00A17E0F" w:rsidRDefault="00987EE5" w:rsidP="00875B95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987EE5" w:rsidRPr="0013316B" w:rsidRDefault="00987EE5" w:rsidP="00875B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Семинар 5.</w:t>
            </w:r>
            <w:r w:rsidRPr="0013316B">
              <w:rPr>
                <w:rFonts w:ascii="Times New Roman" w:hAnsi="Times New Roman"/>
                <w:b/>
                <w:sz w:val="24"/>
                <w:szCs w:val="24"/>
              </w:rPr>
              <w:t xml:space="preserve"> Особенности этнопсихологических исследований.</w:t>
            </w:r>
            <w:r w:rsidRPr="0013316B">
              <w:rPr>
                <w:rFonts w:ascii="Times New Roman" w:hAnsi="Times New Roman"/>
                <w:sz w:val="24"/>
                <w:szCs w:val="24"/>
              </w:rPr>
              <w:t xml:space="preserve"> Этнопсихологические и </w:t>
            </w:r>
            <w:proofErr w:type="spellStart"/>
            <w:proofErr w:type="gramStart"/>
            <w:r w:rsidRPr="0013316B">
              <w:rPr>
                <w:rFonts w:ascii="Times New Roman" w:hAnsi="Times New Roman"/>
                <w:sz w:val="24"/>
                <w:szCs w:val="24"/>
              </w:rPr>
              <w:t>кросс-культурные</w:t>
            </w:r>
            <w:proofErr w:type="spellEnd"/>
            <w:proofErr w:type="gramEnd"/>
            <w:r w:rsidRPr="0013316B">
              <w:rPr>
                <w:rFonts w:ascii="Times New Roman" w:hAnsi="Times New Roman"/>
                <w:sz w:val="24"/>
                <w:szCs w:val="24"/>
              </w:rPr>
              <w:t xml:space="preserve"> исследования. Программы </w:t>
            </w:r>
            <w:proofErr w:type="spellStart"/>
            <w:proofErr w:type="gramStart"/>
            <w:r w:rsidRPr="0013316B">
              <w:rPr>
                <w:rFonts w:ascii="Times New Roman" w:hAnsi="Times New Roman"/>
                <w:sz w:val="24"/>
                <w:szCs w:val="24"/>
              </w:rPr>
              <w:t>кросс-культурных</w:t>
            </w:r>
            <w:proofErr w:type="spellEnd"/>
            <w:proofErr w:type="gramEnd"/>
            <w:r w:rsidRPr="0013316B">
              <w:rPr>
                <w:rFonts w:ascii="Times New Roman" w:hAnsi="Times New Roman"/>
                <w:sz w:val="24"/>
                <w:szCs w:val="24"/>
              </w:rPr>
              <w:t xml:space="preserve"> исследований. </w:t>
            </w:r>
            <w:r w:rsidRPr="0013316B">
              <w:rPr>
                <w:rFonts w:ascii="Times New Roman" w:hAnsi="Times New Roman"/>
              </w:rPr>
              <w:t>Планирование и</w:t>
            </w:r>
          </w:p>
          <w:p w:rsidR="00987EE5" w:rsidRPr="0013316B" w:rsidRDefault="00987EE5" w:rsidP="00BA08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16B">
              <w:rPr>
                <w:rFonts w:ascii="Times New Roman" w:hAnsi="Times New Roman"/>
                <w:sz w:val="24"/>
                <w:szCs w:val="24"/>
              </w:rPr>
              <w:t>надежность исследований.</w:t>
            </w:r>
          </w:p>
        </w:tc>
        <w:tc>
          <w:tcPr>
            <w:tcW w:w="1843" w:type="dxa"/>
            <w:gridSpan w:val="6"/>
          </w:tcPr>
          <w:p w:rsidR="00987EE5" w:rsidRPr="00A17E0F" w:rsidRDefault="00987EE5" w:rsidP="00875B9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987EE5" w:rsidRPr="00A17E0F" w:rsidRDefault="00987EE5" w:rsidP="00875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E0F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987EE5" w:rsidRPr="00A17E0F" w:rsidRDefault="00987EE5" w:rsidP="00875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8C6" w:rsidRPr="007A451B" w:rsidTr="002450A6">
        <w:tc>
          <w:tcPr>
            <w:tcW w:w="9854" w:type="dxa"/>
            <w:gridSpan w:val="15"/>
          </w:tcPr>
          <w:p w:rsidR="002A68C6" w:rsidRPr="0013316B" w:rsidRDefault="002A68C6" w:rsidP="002A6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16B">
              <w:rPr>
                <w:rFonts w:ascii="Times New Roman" w:hAnsi="Times New Roman" w:cs="Times New Roman"/>
                <w:sz w:val="24"/>
                <w:szCs w:val="24"/>
              </w:rPr>
              <w:t>Модуль 2. Основные теоретические ориентации современной этнопсихологии</w:t>
            </w:r>
            <w:r w:rsidRPr="00133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2A68C6" w:rsidRPr="007A451B" w:rsidTr="00E74E77">
        <w:tc>
          <w:tcPr>
            <w:tcW w:w="1101" w:type="dxa"/>
          </w:tcPr>
          <w:p w:rsidR="002A68C6" w:rsidRPr="002A68C6" w:rsidRDefault="002A68C6" w:rsidP="00875B9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A68C6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4677" w:type="dxa"/>
            <w:gridSpan w:val="6"/>
          </w:tcPr>
          <w:p w:rsidR="002A68C6" w:rsidRPr="0013316B" w:rsidRDefault="002A68C6" w:rsidP="00BA08B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891B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 6</w:t>
            </w:r>
            <w:r w:rsidRPr="008367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Pr="00836722">
              <w:rPr>
                <w:rFonts w:ascii="Times New Roman" w:hAnsi="Times New Roman" w:cs="Times New Roman"/>
                <w:b/>
                <w:sz w:val="24"/>
                <w:szCs w:val="24"/>
              </w:rPr>
              <w:t>Эволюция подходов к проблемам этнопсихологии в истории развития социально-психологических концепций.</w:t>
            </w:r>
            <w:r w:rsidRPr="0013316B">
              <w:rPr>
                <w:rFonts w:ascii="Times New Roman" w:hAnsi="Times New Roman" w:cs="Times New Roman"/>
                <w:sz w:val="24"/>
                <w:szCs w:val="24"/>
              </w:rPr>
              <w:t xml:space="preserve"> Зарождение и развитие этнопсихологических исследований</w:t>
            </w:r>
            <w:r w:rsidR="00BA08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3316B">
              <w:rPr>
                <w:rFonts w:ascii="Times New Roman" w:hAnsi="Times New Roman" w:cs="Times New Roman"/>
                <w:sz w:val="24"/>
                <w:szCs w:val="24"/>
              </w:rPr>
              <w:t xml:space="preserve">Вклад </w:t>
            </w:r>
            <w:proofErr w:type="spellStart"/>
            <w:r w:rsidRPr="0013316B">
              <w:rPr>
                <w:rFonts w:ascii="Times New Roman" w:hAnsi="Times New Roman" w:cs="Times New Roman"/>
                <w:sz w:val="24"/>
                <w:szCs w:val="24"/>
              </w:rPr>
              <w:t>Г.Штейнталя</w:t>
            </w:r>
            <w:proofErr w:type="spellEnd"/>
            <w:r w:rsidRPr="0013316B">
              <w:rPr>
                <w:rFonts w:ascii="Times New Roman" w:hAnsi="Times New Roman" w:cs="Times New Roman"/>
                <w:sz w:val="24"/>
                <w:szCs w:val="24"/>
              </w:rPr>
              <w:t xml:space="preserve">, М. </w:t>
            </w:r>
            <w:proofErr w:type="spellStart"/>
            <w:r w:rsidRPr="0013316B">
              <w:rPr>
                <w:rFonts w:ascii="Times New Roman" w:hAnsi="Times New Roman" w:cs="Times New Roman"/>
                <w:sz w:val="24"/>
                <w:szCs w:val="24"/>
              </w:rPr>
              <w:t>Лацаруса</w:t>
            </w:r>
            <w:proofErr w:type="spellEnd"/>
            <w:r w:rsidRPr="0013316B">
              <w:rPr>
                <w:rFonts w:ascii="Times New Roman" w:hAnsi="Times New Roman" w:cs="Times New Roman"/>
                <w:sz w:val="24"/>
                <w:szCs w:val="24"/>
              </w:rPr>
              <w:t xml:space="preserve"> в развитие этнопсихологии. Психология народов В.Вундта. Р. Бенедикт - основатель школы «Культура и личность». Психологическая антропология и </w:t>
            </w:r>
            <w:proofErr w:type="spellStart"/>
            <w:r w:rsidRPr="0013316B">
              <w:rPr>
                <w:rFonts w:ascii="Times New Roman" w:hAnsi="Times New Roman" w:cs="Times New Roman"/>
                <w:sz w:val="24"/>
                <w:szCs w:val="24"/>
              </w:rPr>
              <w:t>кросс-культурная</w:t>
            </w:r>
            <w:proofErr w:type="spellEnd"/>
            <w:r w:rsidRPr="0013316B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психология.</w:t>
            </w:r>
          </w:p>
        </w:tc>
        <w:tc>
          <w:tcPr>
            <w:tcW w:w="1843" w:type="dxa"/>
            <w:gridSpan w:val="6"/>
          </w:tcPr>
          <w:p w:rsidR="002A68C6" w:rsidRPr="00A17E0F" w:rsidRDefault="00987EE5" w:rsidP="00875B9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3" w:type="dxa"/>
            <w:gridSpan w:val="2"/>
          </w:tcPr>
          <w:p w:rsidR="002A68C6" w:rsidRPr="00A17E0F" w:rsidRDefault="003D06BE" w:rsidP="003D06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A68C6" w:rsidRPr="007A451B" w:rsidTr="00E74E77">
        <w:tc>
          <w:tcPr>
            <w:tcW w:w="1101" w:type="dxa"/>
            <w:vMerge w:val="restart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2A68C6" w:rsidRPr="0013316B" w:rsidRDefault="002A68C6" w:rsidP="002A6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1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6.</w:t>
            </w:r>
            <w:r w:rsidRPr="00133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3316B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Основные теоретические ориентации современной этнопсихологии.</w:t>
            </w:r>
            <w:r w:rsidRPr="00133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316B">
              <w:rPr>
                <w:rFonts w:ascii="Times New Roman" w:hAnsi="Times New Roman" w:cs="Times New Roman"/>
                <w:sz w:val="24"/>
                <w:szCs w:val="24"/>
              </w:rPr>
              <w:t xml:space="preserve">Зарождение и развитие этнопсихологии. </w:t>
            </w:r>
            <w:proofErr w:type="spellStart"/>
            <w:r w:rsidRPr="0013316B">
              <w:rPr>
                <w:rFonts w:ascii="Times New Roman" w:hAnsi="Times New Roman" w:cs="Times New Roman"/>
                <w:sz w:val="24"/>
                <w:szCs w:val="24"/>
              </w:rPr>
              <w:t>Г.Штейнталь</w:t>
            </w:r>
            <w:proofErr w:type="spellEnd"/>
            <w:r w:rsidRPr="001331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316B">
              <w:rPr>
                <w:rFonts w:ascii="Times New Roman" w:hAnsi="Times New Roman" w:cs="Times New Roman"/>
                <w:sz w:val="24"/>
                <w:szCs w:val="24"/>
              </w:rPr>
              <w:t>М.Лацарус</w:t>
            </w:r>
            <w:proofErr w:type="spellEnd"/>
            <w:r w:rsidRPr="00133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316B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13316B">
              <w:rPr>
                <w:rFonts w:ascii="Times New Roman" w:hAnsi="Times New Roman" w:cs="Times New Roman"/>
                <w:sz w:val="24"/>
                <w:szCs w:val="24"/>
              </w:rPr>
              <w:t xml:space="preserve">сновоположники этнопсихологии. Психология народов В.Вундта. Вклад Р.Бенедикт, </w:t>
            </w:r>
            <w:proofErr w:type="spellStart"/>
            <w:r w:rsidRPr="0013316B">
              <w:rPr>
                <w:rFonts w:ascii="Times New Roman" w:hAnsi="Times New Roman" w:cs="Times New Roman"/>
                <w:sz w:val="24"/>
                <w:szCs w:val="24"/>
              </w:rPr>
              <w:t>М.Мид</w:t>
            </w:r>
            <w:proofErr w:type="spellEnd"/>
            <w:r w:rsidRPr="0013316B">
              <w:rPr>
                <w:rFonts w:ascii="Times New Roman" w:hAnsi="Times New Roman" w:cs="Times New Roman"/>
                <w:sz w:val="24"/>
                <w:szCs w:val="24"/>
              </w:rPr>
              <w:t xml:space="preserve"> в развитие этнопсихологии. Психологическая антропология и </w:t>
            </w:r>
            <w:proofErr w:type="spellStart"/>
            <w:r w:rsidRPr="0013316B">
              <w:rPr>
                <w:rFonts w:ascii="Times New Roman" w:hAnsi="Times New Roman" w:cs="Times New Roman"/>
                <w:sz w:val="24"/>
                <w:szCs w:val="24"/>
              </w:rPr>
              <w:t>кросс-культурная</w:t>
            </w:r>
            <w:proofErr w:type="spellEnd"/>
            <w:r w:rsidRPr="0013316B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психология.</w:t>
            </w:r>
          </w:p>
        </w:tc>
        <w:tc>
          <w:tcPr>
            <w:tcW w:w="1843" w:type="dxa"/>
            <w:gridSpan w:val="6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E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A68C6" w:rsidRPr="007A451B" w:rsidTr="00987EE5">
        <w:trPr>
          <w:trHeight w:val="774"/>
        </w:trPr>
        <w:tc>
          <w:tcPr>
            <w:tcW w:w="1101" w:type="dxa"/>
            <w:vMerge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2A68C6" w:rsidRPr="0013316B" w:rsidRDefault="002A68C6" w:rsidP="0020430F">
            <w:pPr>
              <w:pStyle w:val="a0"/>
              <w:tabs>
                <w:tab w:val="left" w:pos="142"/>
                <w:tab w:val="num" w:pos="1134"/>
              </w:tabs>
              <w:ind w:right="35" w:firstLine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289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СРС</w:t>
            </w:r>
            <w:r w:rsidR="00987EE5" w:rsidRPr="009A289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3</w:t>
            </w:r>
            <w:r w:rsidRPr="009A289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9A289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20430F" w:rsidRPr="009A2897">
              <w:rPr>
                <w:rFonts w:ascii="Times New Roman" w:hAnsi="Times New Roman"/>
                <w:sz w:val="24"/>
                <w:szCs w:val="24"/>
                <w:lang w:val="kk-KZ"/>
              </w:rPr>
              <w:t>Написать эссе «Р</w:t>
            </w:r>
            <w:proofErr w:type="spellStart"/>
            <w:r w:rsidR="00987EE5" w:rsidRPr="009A2897">
              <w:rPr>
                <w:rFonts w:ascii="Times New Roman" w:hAnsi="Times New Roman"/>
                <w:sz w:val="24"/>
                <w:szCs w:val="24"/>
              </w:rPr>
              <w:t>азличия</w:t>
            </w:r>
            <w:proofErr w:type="spellEnd"/>
            <w:r w:rsidR="00987EE5" w:rsidRPr="009A2897">
              <w:rPr>
                <w:rFonts w:ascii="Times New Roman" w:hAnsi="Times New Roman"/>
                <w:sz w:val="24"/>
                <w:szCs w:val="24"/>
              </w:rPr>
              <w:t xml:space="preserve"> между </w:t>
            </w:r>
            <w:proofErr w:type="spellStart"/>
            <w:r w:rsidR="00987EE5" w:rsidRPr="009A2897">
              <w:rPr>
                <w:rFonts w:ascii="Times New Roman" w:hAnsi="Times New Roman"/>
                <w:sz w:val="24"/>
                <w:szCs w:val="24"/>
              </w:rPr>
              <w:t>кросс-культурной</w:t>
            </w:r>
            <w:proofErr w:type="spellEnd"/>
            <w:r w:rsidR="00987EE5" w:rsidRPr="009A2897">
              <w:rPr>
                <w:rFonts w:ascii="Times New Roman" w:hAnsi="Times New Roman"/>
                <w:sz w:val="24"/>
                <w:szCs w:val="24"/>
              </w:rPr>
              <w:t xml:space="preserve"> психологией и этнопсихологией</w:t>
            </w:r>
            <w:r w:rsidR="0020430F" w:rsidRPr="009A289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6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2A68C6" w:rsidRPr="00A17E0F" w:rsidRDefault="003D06BE" w:rsidP="00875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A68C6" w:rsidRPr="007A451B" w:rsidTr="00E74E77">
        <w:tc>
          <w:tcPr>
            <w:tcW w:w="1101" w:type="dxa"/>
            <w:vMerge w:val="restart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lang w:val="kk-KZ"/>
              </w:rPr>
            </w:pPr>
            <w:r w:rsidRPr="00A17E0F">
              <w:rPr>
                <w:rFonts w:ascii="Times New Roman" w:hAnsi="Times New Roman"/>
                <w:lang w:val="kk-KZ"/>
              </w:rPr>
              <w:t>7</w:t>
            </w:r>
          </w:p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2A68C6" w:rsidRPr="001D58B5" w:rsidRDefault="002A68C6" w:rsidP="00875B95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58B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Лекция 7.</w:t>
            </w:r>
            <w:r w:rsidRPr="001D58B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1D58B5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Развитие этнопсихологических идей в российской психологии. </w:t>
            </w:r>
            <w:r w:rsidRPr="001D58B5">
              <w:rPr>
                <w:rFonts w:ascii="Times New Roman" w:hAnsi="Times New Roman"/>
                <w:sz w:val="24"/>
                <w:szCs w:val="24"/>
              </w:rPr>
              <w:t xml:space="preserve">Развитие этнопсихологии в России. </w:t>
            </w:r>
            <w:r w:rsidRPr="001D58B5">
              <w:rPr>
                <w:rFonts w:ascii="Times New Roman" w:hAnsi="Times New Roman"/>
                <w:spacing w:val="-4"/>
                <w:sz w:val="24"/>
                <w:szCs w:val="24"/>
              </w:rPr>
              <w:t>Вклад славянофилов в развитие этнических проблем психологии.</w:t>
            </w:r>
            <w:r w:rsidRPr="001D58B5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1D58B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Роль </w:t>
            </w:r>
            <w:proofErr w:type="spellStart"/>
            <w:r w:rsidRPr="001D58B5">
              <w:rPr>
                <w:rFonts w:ascii="Times New Roman" w:hAnsi="Times New Roman"/>
                <w:spacing w:val="-4"/>
                <w:sz w:val="24"/>
                <w:szCs w:val="24"/>
              </w:rPr>
              <w:t>Г.Шпета</w:t>
            </w:r>
            <w:proofErr w:type="spellEnd"/>
            <w:r w:rsidRPr="001D58B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 </w:t>
            </w:r>
            <w:proofErr w:type="spellStart"/>
            <w:r w:rsidRPr="001D58B5">
              <w:rPr>
                <w:rFonts w:ascii="Times New Roman" w:hAnsi="Times New Roman"/>
                <w:spacing w:val="-4"/>
                <w:sz w:val="24"/>
                <w:szCs w:val="24"/>
              </w:rPr>
              <w:t>Л.С.Выготского</w:t>
            </w:r>
            <w:proofErr w:type="spellEnd"/>
            <w:r w:rsidRPr="001D58B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в развитии этнопсихологии.</w:t>
            </w:r>
            <w:r w:rsidRPr="001D58B5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1D58B5">
              <w:rPr>
                <w:rFonts w:ascii="Times New Roman" w:hAnsi="Times New Roman"/>
                <w:spacing w:val="-4"/>
                <w:sz w:val="24"/>
                <w:szCs w:val="24"/>
              </w:rPr>
              <w:t>Общие подходы к проблеме современных этнопсихологических исследований.</w:t>
            </w:r>
          </w:p>
        </w:tc>
        <w:tc>
          <w:tcPr>
            <w:tcW w:w="1843" w:type="dxa"/>
            <w:gridSpan w:val="6"/>
          </w:tcPr>
          <w:p w:rsidR="002A68C6" w:rsidRPr="00A17E0F" w:rsidRDefault="00987EE5" w:rsidP="00875B9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3" w:type="dxa"/>
            <w:gridSpan w:val="2"/>
          </w:tcPr>
          <w:p w:rsidR="002A68C6" w:rsidRPr="00F26439" w:rsidRDefault="003D06BE" w:rsidP="003D06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87EE5" w:rsidRPr="007A451B" w:rsidTr="00DA1CD0">
        <w:trPr>
          <w:trHeight w:val="2208"/>
        </w:trPr>
        <w:tc>
          <w:tcPr>
            <w:tcW w:w="1101" w:type="dxa"/>
            <w:vMerge/>
          </w:tcPr>
          <w:p w:rsidR="00987EE5" w:rsidRPr="00A17E0F" w:rsidRDefault="00987EE5" w:rsidP="00875B95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987EE5" w:rsidRPr="0013316B" w:rsidRDefault="00987EE5" w:rsidP="00875B95">
            <w:pPr>
              <w:pStyle w:val="31"/>
              <w:ind w:firstLine="0"/>
              <w:jc w:val="both"/>
              <w:rPr>
                <w:spacing w:val="-8"/>
                <w:sz w:val="24"/>
                <w:szCs w:val="24"/>
              </w:rPr>
            </w:pPr>
            <w:r w:rsidRPr="0013316B">
              <w:rPr>
                <w:spacing w:val="-8"/>
                <w:sz w:val="24"/>
                <w:szCs w:val="24"/>
                <w:lang w:val="kk-KZ"/>
              </w:rPr>
              <w:t>Семинар 7.</w:t>
            </w:r>
            <w:r w:rsidRPr="0013316B">
              <w:rPr>
                <w:spacing w:val="-8"/>
                <w:sz w:val="24"/>
                <w:szCs w:val="24"/>
              </w:rPr>
              <w:t xml:space="preserve"> Особенности развития российской</w:t>
            </w:r>
            <w:r w:rsidRPr="0013316B">
              <w:rPr>
                <w:sz w:val="24"/>
                <w:szCs w:val="24"/>
              </w:rPr>
              <w:t xml:space="preserve"> этнопсихологии.</w:t>
            </w:r>
            <w:r w:rsidRPr="0013316B">
              <w:rPr>
                <w:b w:val="0"/>
                <w:sz w:val="24"/>
                <w:szCs w:val="24"/>
              </w:rPr>
              <w:t xml:space="preserve"> Первые исследования в российской этнопсихологии. Славянофилы о народной психологии.</w:t>
            </w:r>
            <w:r w:rsidRPr="0013316B">
              <w:rPr>
                <w:b w:val="0"/>
                <w:spacing w:val="-4"/>
                <w:sz w:val="24"/>
                <w:szCs w:val="24"/>
              </w:rPr>
              <w:t xml:space="preserve"> Вклад </w:t>
            </w:r>
            <w:proofErr w:type="spellStart"/>
            <w:r w:rsidRPr="0013316B">
              <w:rPr>
                <w:b w:val="0"/>
                <w:spacing w:val="-4"/>
                <w:sz w:val="24"/>
                <w:szCs w:val="24"/>
              </w:rPr>
              <w:t>Г.Шпета</w:t>
            </w:r>
            <w:proofErr w:type="spellEnd"/>
            <w:r w:rsidRPr="0013316B">
              <w:rPr>
                <w:b w:val="0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13316B">
              <w:rPr>
                <w:b w:val="0"/>
                <w:spacing w:val="-4"/>
                <w:sz w:val="24"/>
                <w:szCs w:val="24"/>
              </w:rPr>
              <w:t>Л.С.Выготского</w:t>
            </w:r>
            <w:proofErr w:type="spellEnd"/>
            <w:r w:rsidRPr="0013316B">
              <w:rPr>
                <w:b w:val="0"/>
                <w:spacing w:val="-4"/>
                <w:sz w:val="24"/>
                <w:szCs w:val="24"/>
              </w:rPr>
              <w:t xml:space="preserve"> в развитии этнопсихологии.</w:t>
            </w:r>
            <w:r w:rsidRPr="0013316B">
              <w:rPr>
                <w:b w:val="0"/>
                <w:spacing w:val="-4"/>
                <w:sz w:val="24"/>
                <w:szCs w:val="24"/>
                <w:lang w:val="uk-UA"/>
              </w:rPr>
              <w:t xml:space="preserve"> </w:t>
            </w:r>
            <w:r w:rsidRPr="0013316B">
              <w:rPr>
                <w:b w:val="0"/>
                <w:spacing w:val="-4"/>
                <w:sz w:val="24"/>
                <w:szCs w:val="24"/>
              </w:rPr>
              <w:t>Основные проблемы современных российских исследований в этнопсихологии.</w:t>
            </w:r>
          </w:p>
        </w:tc>
        <w:tc>
          <w:tcPr>
            <w:tcW w:w="1843" w:type="dxa"/>
            <w:gridSpan w:val="6"/>
          </w:tcPr>
          <w:p w:rsidR="00987EE5" w:rsidRPr="00A17E0F" w:rsidRDefault="00987EE5" w:rsidP="00875B9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987EE5" w:rsidRPr="00A17E0F" w:rsidRDefault="00987EE5" w:rsidP="00875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E0F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987EE5" w:rsidRPr="00A17E0F" w:rsidRDefault="00987EE5" w:rsidP="00875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8C6" w:rsidRPr="007A451B" w:rsidTr="00E74E77">
        <w:tc>
          <w:tcPr>
            <w:tcW w:w="1101" w:type="dxa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2A68C6" w:rsidRPr="0013316B" w:rsidRDefault="002A68C6" w:rsidP="00875B95">
            <w:pPr>
              <w:rPr>
                <w:rFonts w:ascii="Times New Roman" w:hAnsi="Times New Roman"/>
                <w:sz w:val="24"/>
                <w:szCs w:val="24"/>
              </w:rPr>
            </w:pPr>
            <w:r w:rsidRPr="0013316B">
              <w:rPr>
                <w:rFonts w:ascii="Times New Roman" w:hAnsi="Times New Roman"/>
                <w:sz w:val="24"/>
                <w:szCs w:val="24"/>
              </w:rPr>
              <w:t>РК 1</w:t>
            </w:r>
          </w:p>
        </w:tc>
        <w:tc>
          <w:tcPr>
            <w:tcW w:w="1843" w:type="dxa"/>
            <w:gridSpan w:val="6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</w:p>
        </w:tc>
      </w:tr>
      <w:tr w:rsidR="002A68C6" w:rsidRPr="007A451B" w:rsidTr="00E74E77">
        <w:tc>
          <w:tcPr>
            <w:tcW w:w="1101" w:type="dxa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2A68C6" w:rsidRPr="0013316B" w:rsidRDefault="002A68C6" w:rsidP="00875B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 Рубежный контроль </w:t>
            </w:r>
          </w:p>
        </w:tc>
        <w:tc>
          <w:tcPr>
            <w:tcW w:w="1843" w:type="dxa"/>
            <w:gridSpan w:val="6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A17E0F">
              <w:rPr>
                <w:rFonts w:ascii="Times New Roman" w:hAnsi="Times New Roman"/>
                <w:b/>
                <w:caps/>
                <w:sz w:val="24"/>
                <w:szCs w:val="24"/>
              </w:rPr>
              <w:t>100</w:t>
            </w:r>
          </w:p>
        </w:tc>
      </w:tr>
      <w:tr w:rsidR="002A68C6" w:rsidRPr="007A451B" w:rsidTr="00E74E77">
        <w:tc>
          <w:tcPr>
            <w:tcW w:w="1101" w:type="dxa"/>
            <w:vMerge w:val="restart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lang w:val="kk-KZ"/>
              </w:rPr>
            </w:pPr>
            <w:r w:rsidRPr="00A17E0F">
              <w:rPr>
                <w:rFonts w:ascii="Times New Roman" w:hAnsi="Times New Roman"/>
                <w:lang w:val="kk-KZ"/>
              </w:rPr>
              <w:t>8</w:t>
            </w:r>
          </w:p>
        </w:tc>
        <w:tc>
          <w:tcPr>
            <w:tcW w:w="4677" w:type="dxa"/>
            <w:gridSpan w:val="6"/>
          </w:tcPr>
          <w:p w:rsidR="002A68C6" w:rsidRPr="0013316B" w:rsidRDefault="002A68C6" w:rsidP="00875B95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Лекция 8.</w:t>
            </w:r>
            <w:r w:rsidRPr="001331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316B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Становление и развитие этнопсихологической науки в </w:t>
            </w:r>
            <w:r w:rsidRPr="0013316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Казахстане.</w:t>
            </w:r>
            <w:r w:rsidRPr="0013316B">
              <w:rPr>
                <w:rFonts w:ascii="Times New Roman" w:hAnsi="Times New Roman"/>
                <w:sz w:val="24"/>
                <w:szCs w:val="24"/>
              </w:rPr>
              <w:t xml:space="preserve"> Развитие этнопсихологической мысли в Казахстане. Вклад </w:t>
            </w:r>
            <w:proofErr w:type="spellStart"/>
            <w:r w:rsidRPr="0013316B">
              <w:rPr>
                <w:rFonts w:ascii="Times New Roman" w:hAnsi="Times New Roman"/>
                <w:sz w:val="24"/>
                <w:szCs w:val="24"/>
              </w:rPr>
              <w:t>Ш.Уалиханова</w:t>
            </w:r>
            <w:proofErr w:type="spellEnd"/>
            <w:r w:rsidRPr="0013316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3316B">
              <w:rPr>
                <w:rFonts w:ascii="Times New Roman" w:hAnsi="Times New Roman"/>
                <w:sz w:val="24"/>
                <w:szCs w:val="24"/>
              </w:rPr>
              <w:t>А.Кунанбаева</w:t>
            </w:r>
            <w:proofErr w:type="spellEnd"/>
            <w:r w:rsidRPr="0013316B">
              <w:rPr>
                <w:rFonts w:ascii="Times New Roman" w:hAnsi="Times New Roman"/>
                <w:sz w:val="24"/>
                <w:szCs w:val="24"/>
              </w:rPr>
              <w:t xml:space="preserve"> в развитие казахской этнопсихологии. Основные социально-этнические проблемы современной психологической науки в Республике Казахстан.</w:t>
            </w:r>
          </w:p>
        </w:tc>
        <w:tc>
          <w:tcPr>
            <w:tcW w:w="1843" w:type="dxa"/>
            <w:gridSpan w:val="6"/>
          </w:tcPr>
          <w:p w:rsidR="002A68C6" w:rsidRPr="00A17E0F" w:rsidRDefault="00987EE5" w:rsidP="00875B9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3" w:type="dxa"/>
            <w:gridSpan w:val="2"/>
          </w:tcPr>
          <w:p w:rsidR="002A68C6" w:rsidRPr="00F26439" w:rsidRDefault="00EC2B8C" w:rsidP="00875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A68C6" w:rsidRPr="007A451B" w:rsidTr="00E74E77">
        <w:tc>
          <w:tcPr>
            <w:tcW w:w="1101" w:type="dxa"/>
            <w:vMerge/>
            <w:vAlign w:val="center"/>
          </w:tcPr>
          <w:p w:rsidR="002A68C6" w:rsidRPr="00A17E0F" w:rsidRDefault="002A68C6" w:rsidP="00875B95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2A68C6" w:rsidRPr="0013316B" w:rsidRDefault="002A68C6" w:rsidP="00875B9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1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8.</w:t>
            </w:r>
            <w:r w:rsidRPr="00133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16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э</w:t>
            </w:r>
            <w:r w:rsidRPr="001331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тнопсихологической мысли в </w:t>
            </w:r>
            <w:r w:rsidRPr="0013316B">
              <w:rPr>
                <w:rFonts w:ascii="Times New Roman" w:hAnsi="Times New Roman" w:cs="Times New Roman"/>
                <w:b/>
                <w:sz w:val="24"/>
                <w:szCs w:val="24"/>
              </w:rPr>
              <w:t>Казахстане.</w:t>
            </w:r>
            <w:r w:rsidRPr="0013316B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детерминанты национального характера казахов. Вклад </w:t>
            </w:r>
            <w:proofErr w:type="spellStart"/>
            <w:r w:rsidRPr="0013316B">
              <w:rPr>
                <w:rFonts w:ascii="Times New Roman" w:hAnsi="Times New Roman" w:cs="Times New Roman"/>
                <w:sz w:val="24"/>
                <w:szCs w:val="24"/>
              </w:rPr>
              <w:t>Ш.Уалиханова</w:t>
            </w:r>
            <w:proofErr w:type="spellEnd"/>
            <w:r w:rsidRPr="0013316B">
              <w:rPr>
                <w:rFonts w:ascii="Times New Roman" w:hAnsi="Times New Roman" w:cs="Times New Roman"/>
                <w:sz w:val="24"/>
                <w:szCs w:val="24"/>
              </w:rPr>
              <w:t xml:space="preserve"> в развитие казахской этнопсихологии. </w:t>
            </w:r>
            <w:proofErr w:type="spellStart"/>
            <w:r w:rsidRPr="0013316B">
              <w:rPr>
                <w:rFonts w:ascii="Times New Roman" w:hAnsi="Times New Roman" w:cs="Times New Roman"/>
                <w:sz w:val="24"/>
                <w:szCs w:val="24"/>
              </w:rPr>
              <w:t>А.Кунанбаев</w:t>
            </w:r>
            <w:proofErr w:type="spellEnd"/>
            <w:r w:rsidRPr="0013316B">
              <w:rPr>
                <w:rFonts w:ascii="Times New Roman" w:hAnsi="Times New Roman" w:cs="Times New Roman"/>
                <w:sz w:val="24"/>
                <w:szCs w:val="24"/>
              </w:rPr>
              <w:t xml:space="preserve"> о национальной психологии казахов. Основные проблемы современной этнопсихологии в Республике Казахстан.</w:t>
            </w:r>
          </w:p>
        </w:tc>
        <w:tc>
          <w:tcPr>
            <w:tcW w:w="1843" w:type="dxa"/>
            <w:gridSpan w:val="6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E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A68C6" w:rsidRPr="007A451B" w:rsidTr="00142E60">
        <w:trPr>
          <w:trHeight w:val="1134"/>
        </w:trPr>
        <w:tc>
          <w:tcPr>
            <w:tcW w:w="1101" w:type="dxa"/>
            <w:vAlign w:val="center"/>
          </w:tcPr>
          <w:p w:rsidR="002A68C6" w:rsidRPr="00A17E0F" w:rsidRDefault="002A68C6" w:rsidP="00875B95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2A68C6" w:rsidRPr="0013316B" w:rsidRDefault="002A68C6" w:rsidP="00B74308">
            <w:pPr>
              <w:pStyle w:val="a0"/>
              <w:tabs>
                <w:tab w:val="left" w:pos="142"/>
                <w:tab w:val="num" w:pos="1134"/>
              </w:tabs>
              <w:ind w:left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289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СРС</w:t>
            </w:r>
            <w:r w:rsidR="006D1BA6" w:rsidRPr="009A289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4</w:t>
            </w:r>
            <w:r w:rsidRPr="009A289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9A28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A2897">
              <w:rPr>
                <w:rFonts w:ascii="Times New Roman" w:hAnsi="Times New Roman"/>
                <w:sz w:val="24"/>
                <w:szCs w:val="24"/>
              </w:rPr>
              <w:t>Провести анализ казахских народных сказок. Какие этнопсихологические особенности казахов в них нашли отражение?</w:t>
            </w:r>
          </w:p>
        </w:tc>
        <w:tc>
          <w:tcPr>
            <w:tcW w:w="1843" w:type="dxa"/>
            <w:gridSpan w:val="6"/>
          </w:tcPr>
          <w:p w:rsidR="002A68C6" w:rsidRPr="00AA3A06" w:rsidRDefault="002A68C6" w:rsidP="00875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</w:tcPr>
          <w:p w:rsidR="002A68C6" w:rsidRPr="00A17E0F" w:rsidRDefault="004E58BD" w:rsidP="00875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A68C6" w:rsidRPr="007A451B" w:rsidTr="00E74E77">
        <w:tc>
          <w:tcPr>
            <w:tcW w:w="1101" w:type="dxa"/>
            <w:vAlign w:val="center"/>
          </w:tcPr>
          <w:p w:rsidR="002A68C6" w:rsidRPr="00A17E0F" w:rsidRDefault="002A68C6" w:rsidP="00875B95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2A68C6" w:rsidRPr="0013316B" w:rsidRDefault="002A68C6" w:rsidP="00875B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331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Midterm</w:t>
            </w:r>
            <w:proofErr w:type="spellEnd"/>
            <w:r w:rsidRPr="001331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1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Exam</w:t>
            </w:r>
            <w:proofErr w:type="spellEnd"/>
          </w:p>
        </w:tc>
        <w:tc>
          <w:tcPr>
            <w:tcW w:w="1843" w:type="dxa"/>
            <w:gridSpan w:val="6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A17E0F">
              <w:rPr>
                <w:rFonts w:ascii="Times New Roman" w:hAnsi="Times New Roman"/>
                <w:b/>
                <w:caps/>
                <w:sz w:val="24"/>
                <w:szCs w:val="24"/>
              </w:rPr>
              <w:t>100</w:t>
            </w:r>
          </w:p>
        </w:tc>
      </w:tr>
      <w:tr w:rsidR="002A68C6" w:rsidRPr="007A451B" w:rsidTr="00487D3E">
        <w:tc>
          <w:tcPr>
            <w:tcW w:w="9854" w:type="dxa"/>
            <w:gridSpan w:val="15"/>
            <w:vAlign w:val="center"/>
          </w:tcPr>
          <w:p w:rsidR="002A68C6" w:rsidRPr="00EC2B8C" w:rsidRDefault="002A68C6" w:rsidP="00875B95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EC2B8C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Модуль 3.</w:t>
            </w:r>
            <w:r w:rsidRPr="00EC2B8C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Психология современных межэтнических отношений</w:t>
            </w:r>
            <w:r w:rsidRPr="00EC2B8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2A68C6" w:rsidRPr="007A451B" w:rsidTr="00E74E77">
        <w:tc>
          <w:tcPr>
            <w:tcW w:w="1101" w:type="dxa"/>
            <w:vMerge w:val="restart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lang w:val="kk-KZ"/>
              </w:rPr>
            </w:pPr>
            <w:r w:rsidRPr="00A17E0F">
              <w:rPr>
                <w:rFonts w:ascii="Times New Roman" w:hAnsi="Times New Roman"/>
                <w:lang w:val="kk-KZ"/>
              </w:rPr>
              <w:t>9</w:t>
            </w:r>
          </w:p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2A68C6" w:rsidRPr="0013316B" w:rsidRDefault="002A68C6" w:rsidP="00BA08B9">
            <w:pPr>
              <w:ind w:firstLine="27"/>
              <w:jc w:val="both"/>
              <w:rPr>
                <w:rFonts w:ascii="Times New Roman" w:hAnsi="Times New Roman"/>
                <w:b/>
                <w:spacing w:val="-16"/>
                <w:sz w:val="24"/>
                <w:szCs w:val="24"/>
              </w:rPr>
            </w:pPr>
            <w:r w:rsidRPr="0013316B">
              <w:rPr>
                <w:rFonts w:ascii="Times New Roman" w:hAnsi="Times New Roman"/>
                <w:b/>
                <w:spacing w:val="-16"/>
                <w:sz w:val="24"/>
                <w:szCs w:val="24"/>
                <w:lang w:val="kk-KZ"/>
              </w:rPr>
              <w:t>Лекция 9.</w:t>
            </w:r>
            <w:r w:rsidRPr="0013316B">
              <w:rPr>
                <w:rFonts w:ascii="Times New Roman" w:hAnsi="Times New Roman"/>
                <w:b/>
                <w:spacing w:val="-16"/>
                <w:sz w:val="24"/>
                <w:szCs w:val="24"/>
              </w:rPr>
              <w:t xml:space="preserve"> Психологические детерминанты межэтнических </w:t>
            </w:r>
            <w:r w:rsidRPr="0013316B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отношений.</w:t>
            </w:r>
            <w:r w:rsidRPr="0013316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Межэтнические отношения как этнопсихологическая проблема. Проблема исследования межэтнических отношений в рамках теорий межгрупповых отношений. Психологические детерминанты межэтнических отношений. </w:t>
            </w:r>
          </w:p>
        </w:tc>
        <w:tc>
          <w:tcPr>
            <w:tcW w:w="1843" w:type="dxa"/>
            <w:gridSpan w:val="6"/>
          </w:tcPr>
          <w:p w:rsidR="002A68C6" w:rsidRPr="00A17E0F" w:rsidRDefault="00987EE5" w:rsidP="00875B9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3" w:type="dxa"/>
            <w:gridSpan w:val="2"/>
          </w:tcPr>
          <w:p w:rsidR="002A68C6" w:rsidRPr="00A17E0F" w:rsidRDefault="00EC2B8C" w:rsidP="00875B95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2</w:t>
            </w:r>
          </w:p>
        </w:tc>
      </w:tr>
      <w:tr w:rsidR="002A68C6" w:rsidRPr="007A451B" w:rsidTr="002A68C6">
        <w:trPr>
          <w:trHeight w:val="595"/>
        </w:trPr>
        <w:tc>
          <w:tcPr>
            <w:tcW w:w="1101" w:type="dxa"/>
            <w:vMerge/>
            <w:vAlign w:val="center"/>
          </w:tcPr>
          <w:p w:rsidR="002A68C6" w:rsidRPr="00A17E0F" w:rsidRDefault="002A68C6" w:rsidP="00875B95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2A68C6" w:rsidRPr="0013316B" w:rsidRDefault="002A68C6" w:rsidP="00875B9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1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9.</w:t>
            </w:r>
            <w:r w:rsidRPr="00133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16B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Психология</w:t>
            </w:r>
            <w:r w:rsidRPr="00133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16B">
              <w:rPr>
                <w:rFonts w:ascii="Times New Roman" w:hAnsi="Times New Roman" w:cs="Times New Roman"/>
                <w:b/>
                <w:sz w:val="24"/>
                <w:szCs w:val="24"/>
              </w:rPr>
              <w:t>межэтнических отношений.</w:t>
            </w:r>
            <w:r w:rsidRPr="0013316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3316B">
              <w:rPr>
                <w:rFonts w:ascii="Times New Roman" w:hAnsi="Times New Roman" w:cs="Times New Roman"/>
                <w:sz w:val="24"/>
                <w:szCs w:val="24"/>
              </w:rPr>
              <w:t>Структура межэтнических отношений.</w:t>
            </w:r>
            <w:r w:rsidRPr="0013316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Отношения межличностные, межгрупповые, межэтнические. Межэтнические отношения в рамках социально-психологических теорий межгрупповых отношений. Психологические детерминанты межэтнических отношений.</w:t>
            </w:r>
          </w:p>
        </w:tc>
        <w:tc>
          <w:tcPr>
            <w:tcW w:w="1843" w:type="dxa"/>
            <w:gridSpan w:val="6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2A68C6" w:rsidRPr="007A451B" w:rsidTr="00E74E77">
        <w:tc>
          <w:tcPr>
            <w:tcW w:w="1101" w:type="dxa"/>
            <w:vMerge w:val="restart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lang w:val="kk-KZ"/>
              </w:rPr>
            </w:pPr>
            <w:r w:rsidRPr="00A17E0F">
              <w:rPr>
                <w:rFonts w:ascii="Times New Roman" w:hAnsi="Times New Roman"/>
                <w:lang w:val="kk-KZ"/>
              </w:rPr>
              <w:t>10</w:t>
            </w:r>
          </w:p>
        </w:tc>
        <w:tc>
          <w:tcPr>
            <w:tcW w:w="4677" w:type="dxa"/>
            <w:gridSpan w:val="6"/>
          </w:tcPr>
          <w:p w:rsidR="002A68C6" w:rsidRPr="0013316B" w:rsidRDefault="002A68C6" w:rsidP="00BA08B9">
            <w:pPr>
              <w:ind w:left="28" w:hanging="28"/>
              <w:jc w:val="both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Лекция 10.</w:t>
            </w:r>
            <w:r w:rsidRPr="0013316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3316B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Проблема этнической идентичности и ее трансформации.</w:t>
            </w:r>
            <w:r w:rsidRPr="0013316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Этническая идентичность как предмет социально-психологического анализа. Развитие, трансформация этнической идентичности. Содержание этнической идентичности.</w:t>
            </w:r>
          </w:p>
        </w:tc>
        <w:tc>
          <w:tcPr>
            <w:tcW w:w="1843" w:type="dxa"/>
            <w:gridSpan w:val="6"/>
          </w:tcPr>
          <w:p w:rsidR="002A68C6" w:rsidRPr="00A17E0F" w:rsidRDefault="00987EE5" w:rsidP="00987EE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3" w:type="dxa"/>
            <w:gridSpan w:val="2"/>
          </w:tcPr>
          <w:p w:rsidR="002A68C6" w:rsidRPr="00F26439" w:rsidRDefault="00EC2B8C" w:rsidP="00EC2B8C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2</w:t>
            </w:r>
          </w:p>
        </w:tc>
      </w:tr>
      <w:tr w:rsidR="002A68C6" w:rsidRPr="007A451B" w:rsidTr="00E74E77">
        <w:tc>
          <w:tcPr>
            <w:tcW w:w="1101" w:type="dxa"/>
            <w:vMerge/>
            <w:vAlign w:val="center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2A68C6" w:rsidRPr="0013316B" w:rsidRDefault="002A68C6" w:rsidP="00875B95">
            <w:pPr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Семинар 10.</w:t>
            </w:r>
            <w:r w:rsidRPr="001331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3316B">
              <w:rPr>
                <w:rFonts w:ascii="Times New Roman" w:hAnsi="Times New Roman"/>
                <w:b/>
                <w:spacing w:val="4"/>
                <w:sz w:val="24"/>
                <w:szCs w:val="24"/>
              </w:rPr>
              <w:t xml:space="preserve">Этническая идентичность в структуре межэтнических отношений. </w:t>
            </w:r>
            <w:r w:rsidRPr="0013316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Этническая идентичность как предмет социально-психологического анализа. Развитие, трансформация этнической идентичности. </w:t>
            </w:r>
            <w:r w:rsidRPr="0013316B">
              <w:rPr>
                <w:rFonts w:ascii="Times New Roman" w:hAnsi="Times New Roman"/>
                <w:sz w:val="24"/>
                <w:szCs w:val="24"/>
              </w:rPr>
              <w:t>Исследование языка как фактора этнической идентичности.</w:t>
            </w:r>
            <w:r w:rsidRPr="001331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6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2A68C6" w:rsidRPr="007A451B" w:rsidTr="00E74E77">
        <w:tc>
          <w:tcPr>
            <w:tcW w:w="1101" w:type="dxa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lang w:val="kk-KZ"/>
              </w:rPr>
            </w:pPr>
            <w:r w:rsidRPr="00A17E0F">
              <w:rPr>
                <w:rFonts w:ascii="Times New Roman" w:hAnsi="Times New Roman"/>
                <w:lang w:val="kk-KZ"/>
              </w:rPr>
              <w:t>11</w:t>
            </w:r>
          </w:p>
        </w:tc>
        <w:tc>
          <w:tcPr>
            <w:tcW w:w="4677" w:type="dxa"/>
            <w:gridSpan w:val="6"/>
          </w:tcPr>
          <w:p w:rsidR="002A68C6" w:rsidRPr="0013316B" w:rsidRDefault="002A68C6" w:rsidP="00875B95">
            <w:pPr>
              <w:shd w:val="clear" w:color="auto" w:fill="FFFFFF"/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Лекция 11</w:t>
            </w:r>
            <w:r w:rsidRPr="0013316B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1331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316B">
              <w:rPr>
                <w:rFonts w:ascii="Times New Roman" w:hAnsi="Times New Roman"/>
                <w:b/>
                <w:spacing w:val="4"/>
                <w:sz w:val="24"/>
                <w:szCs w:val="24"/>
              </w:rPr>
              <w:t>Модели измерений этнической идентичности.</w:t>
            </w:r>
            <w:r w:rsidRPr="0013316B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Pr="0013316B">
              <w:rPr>
                <w:rFonts w:ascii="Times New Roman" w:hAnsi="Times New Roman"/>
                <w:spacing w:val="4"/>
                <w:sz w:val="24"/>
                <w:szCs w:val="24"/>
              </w:rPr>
              <w:t>Виды этнической идентичности. Уровни проявления этнической идентичности. Типы маргинальной личности.</w:t>
            </w:r>
            <w:r w:rsidRPr="0013316B">
              <w:rPr>
                <w:rFonts w:ascii="Times New Roman" w:eastAsia="+mj-ea" w:hAnsi="Times New Roman"/>
                <w:bCs/>
                <w:color w:val="000000"/>
                <w:kern w:val="24"/>
                <w:sz w:val="24"/>
                <w:szCs w:val="24"/>
              </w:rPr>
              <w:t xml:space="preserve"> Понятия </w:t>
            </w:r>
            <w:r w:rsidRPr="0013316B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 xml:space="preserve">«Этнокультурная </w:t>
            </w:r>
            <w:proofErr w:type="spellStart"/>
            <w:r w:rsidRPr="0013316B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>маргинальность</w:t>
            </w:r>
            <w:proofErr w:type="spellEnd"/>
            <w:r w:rsidRPr="0013316B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>» и «этнокультурная двойственность»</w:t>
            </w:r>
            <w:r w:rsidRPr="0013316B">
              <w:rPr>
                <w:rFonts w:ascii="Times New Roman" w:hAnsi="Times New Roman"/>
                <w:spacing w:val="4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6"/>
          </w:tcPr>
          <w:p w:rsidR="002A68C6" w:rsidRPr="00A17E0F" w:rsidRDefault="00987EE5" w:rsidP="00875B9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3" w:type="dxa"/>
            <w:gridSpan w:val="2"/>
          </w:tcPr>
          <w:p w:rsidR="002A68C6" w:rsidRPr="00A17E0F" w:rsidRDefault="00EC2B8C" w:rsidP="00875B95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2</w:t>
            </w:r>
          </w:p>
        </w:tc>
      </w:tr>
      <w:tr w:rsidR="002A68C6" w:rsidRPr="007A451B" w:rsidTr="00E74E77">
        <w:tc>
          <w:tcPr>
            <w:tcW w:w="1101" w:type="dxa"/>
            <w:vMerge w:val="restart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2A68C6" w:rsidRPr="0013316B" w:rsidRDefault="002A68C6" w:rsidP="00BA08B9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331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11.</w:t>
            </w:r>
            <w:r w:rsidRPr="00133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316B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Модели измерений этнической идентичности.</w:t>
            </w:r>
            <w:r w:rsidRPr="0013316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Позитивная и негативная этническая идентичность. </w:t>
            </w:r>
            <w:r w:rsidRPr="001331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Модель двух измерений </w:t>
            </w:r>
            <w:r w:rsidRPr="0013316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этнической идентичности</w:t>
            </w:r>
            <w:r w:rsidRPr="001331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  <w:gridSpan w:val="6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2A68C6" w:rsidRPr="007A451B" w:rsidTr="00E74E77">
        <w:tc>
          <w:tcPr>
            <w:tcW w:w="1101" w:type="dxa"/>
            <w:vMerge/>
            <w:vAlign w:val="center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2A68C6" w:rsidRPr="0013316B" w:rsidRDefault="002A68C6" w:rsidP="005703E6">
            <w:pPr>
              <w:pStyle w:val="a0"/>
              <w:tabs>
                <w:tab w:val="left" w:pos="142"/>
                <w:tab w:val="num" w:pos="1134"/>
              </w:tabs>
              <w:ind w:firstLine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289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СРС</w:t>
            </w:r>
            <w:r w:rsidR="005559F7" w:rsidRPr="009A289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5</w:t>
            </w:r>
            <w:r w:rsidRPr="009A289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9A289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A2897">
              <w:rPr>
                <w:rFonts w:ascii="Times New Roman" w:hAnsi="Times New Roman"/>
                <w:sz w:val="24"/>
                <w:szCs w:val="24"/>
              </w:rPr>
              <w:t xml:space="preserve">Составить </w:t>
            </w:r>
            <w:proofErr w:type="spellStart"/>
            <w:r w:rsidRPr="009A2897">
              <w:rPr>
                <w:rFonts w:ascii="Times New Roman" w:hAnsi="Times New Roman"/>
                <w:sz w:val="24"/>
                <w:szCs w:val="24"/>
              </w:rPr>
              <w:t>кейс-стади</w:t>
            </w:r>
            <w:proofErr w:type="spellEnd"/>
            <w:r w:rsidRPr="009A2897">
              <w:rPr>
                <w:rFonts w:ascii="Times New Roman" w:hAnsi="Times New Roman"/>
                <w:sz w:val="24"/>
                <w:szCs w:val="24"/>
              </w:rPr>
              <w:t xml:space="preserve"> по теме «Этнокультурная </w:t>
            </w:r>
            <w:proofErr w:type="spellStart"/>
            <w:r w:rsidRPr="009A2897">
              <w:rPr>
                <w:rFonts w:ascii="Times New Roman" w:hAnsi="Times New Roman"/>
                <w:sz w:val="24"/>
                <w:szCs w:val="24"/>
              </w:rPr>
              <w:t>маргинальностьи</w:t>
            </w:r>
            <w:proofErr w:type="spellEnd"/>
            <w:r w:rsidRPr="009A2897">
              <w:rPr>
                <w:rFonts w:ascii="Times New Roman" w:hAnsi="Times New Roman"/>
                <w:sz w:val="24"/>
                <w:szCs w:val="24"/>
              </w:rPr>
              <w:t xml:space="preserve"> и  этнокультурная двойственность».</w:t>
            </w:r>
          </w:p>
        </w:tc>
        <w:tc>
          <w:tcPr>
            <w:tcW w:w="1843" w:type="dxa"/>
            <w:gridSpan w:val="6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2A68C6" w:rsidRPr="00A17E0F" w:rsidRDefault="006D1BA6" w:rsidP="00875B95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15</w:t>
            </w:r>
          </w:p>
        </w:tc>
      </w:tr>
      <w:tr w:rsidR="002A68C6" w:rsidRPr="007A451B" w:rsidTr="00E74E77">
        <w:tc>
          <w:tcPr>
            <w:tcW w:w="1101" w:type="dxa"/>
            <w:vMerge w:val="restart"/>
            <w:vAlign w:val="center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lang w:val="kk-KZ"/>
              </w:rPr>
            </w:pPr>
            <w:r w:rsidRPr="00A17E0F">
              <w:rPr>
                <w:rFonts w:ascii="Times New Roman" w:hAnsi="Times New Roman"/>
                <w:lang w:val="kk-KZ"/>
              </w:rPr>
              <w:t>12</w:t>
            </w:r>
          </w:p>
        </w:tc>
        <w:tc>
          <w:tcPr>
            <w:tcW w:w="4677" w:type="dxa"/>
            <w:gridSpan w:val="6"/>
          </w:tcPr>
          <w:p w:rsidR="002A68C6" w:rsidRPr="0013316B" w:rsidRDefault="002A68C6" w:rsidP="00875B95">
            <w:pPr>
              <w:shd w:val="clear" w:color="auto" w:fill="FFFFFF"/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Лекция 12.</w:t>
            </w:r>
            <w:r w:rsidRPr="0013316B">
              <w:rPr>
                <w:rFonts w:ascii="Times New Roman" w:hAnsi="Times New Roman"/>
                <w:b/>
                <w:sz w:val="24"/>
                <w:szCs w:val="24"/>
              </w:rPr>
              <w:t xml:space="preserve"> Механизмы межгруппового восприятия в межэтнических отношениях.</w:t>
            </w:r>
            <w:r w:rsidRPr="0013316B">
              <w:rPr>
                <w:rFonts w:ascii="Times New Roman" w:hAnsi="Times New Roman"/>
                <w:sz w:val="24"/>
                <w:szCs w:val="24"/>
              </w:rPr>
              <w:t xml:space="preserve"> Межэтническое восприятие как проблема современной этнопсихологии. </w:t>
            </w:r>
            <w:proofErr w:type="spellStart"/>
            <w:r w:rsidRPr="0013316B">
              <w:rPr>
                <w:rFonts w:ascii="Times New Roman" w:hAnsi="Times New Roman"/>
                <w:sz w:val="24"/>
                <w:szCs w:val="24"/>
              </w:rPr>
              <w:t>Этноцентризм</w:t>
            </w:r>
            <w:proofErr w:type="spellEnd"/>
            <w:r w:rsidRPr="0013316B">
              <w:rPr>
                <w:rFonts w:ascii="Times New Roman" w:hAnsi="Times New Roman"/>
                <w:sz w:val="24"/>
                <w:szCs w:val="24"/>
              </w:rPr>
              <w:t xml:space="preserve"> как социально-психологическое явление. Понятие стереотип. Виды стереотипов. </w:t>
            </w:r>
            <w:proofErr w:type="spellStart"/>
            <w:r w:rsidRPr="0013316B">
              <w:rPr>
                <w:rFonts w:ascii="Times New Roman" w:hAnsi="Times New Roman"/>
                <w:spacing w:val="-4"/>
                <w:sz w:val="24"/>
                <w:szCs w:val="24"/>
              </w:rPr>
              <w:t>Стереотипизация</w:t>
            </w:r>
            <w:proofErr w:type="spellEnd"/>
            <w:r w:rsidRPr="0013316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 этнические стереотипы.</w:t>
            </w:r>
          </w:p>
        </w:tc>
        <w:tc>
          <w:tcPr>
            <w:tcW w:w="1843" w:type="dxa"/>
            <w:gridSpan w:val="6"/>
          </w:tcPr>
          <w:p w:rsidR="002A68C6" w:rsidRPr="00A17E0F" w:rsidRDefault="00987EE5" w:rsidP="00987EE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3" w:type="dxa"/>
            <w:gridSpan w:val="2"/>
          </w:tcPr>
          <w:p w:rsidR="002A68C6" w:rsidRPr="00A17E0F" w:rsidRDefault="00EC2B8C" w:rsidP="00EC2B8C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2</w:t>
            </w:r>
          </w:p>
        </w:tc>
      </w:tr>
      <w:tr w:rsidR="002A68C6" w:rsidRPr="007A451B" w:rsidTr="00E74E77">
        <w:tc>
          <w:tcPr>
            <w:tcW w:w="1101" w:type="dxa"/>
            <w:vMerge/>
            <w:vAlign w:val="center"/>
          </w:tcPr>
          <w:p w:rsidR="002A68C6" w:rsidRPr="00A17E0F" w:rsidRDefault="002A68C6" w:rsidP="00875B95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2A68C6" w:rsidRPr="0013316B" w:rsidRDefault="002A68C6" w:rsidP="00875B9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1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12.</w:t>
            </w:r>
            <w:r w:rsidRPr="00133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316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Этнические стереотипы в </w:t>
            </w:r>
            <w:r w:rsidRPr="0013316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lastRenderedPageBreak/>
              <w:t>структуре межэтнических отношений</w:t>
            </w:r>
            <w:r w:rsidRPr="001331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331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Межэтническое восприятие как проблема современной этнопсихологии. Основные компоненты межэтнического восприятия. </w:t>
            </w:r>
            <w:r w:rsidRPr="0013316B">
              <w:rPr>
                <w:rFonts w:ascii="Times New Roman" w:hAnsi="Times New Roman" w:cs="Times New Roman"/>
                <w:sz w:val="24"/>
                <w:szCs w:val="24"/>
              </w:rPr>
              <w:t>Понятие стереотипов. Этнические стереотипы. Структура этнических стереотипов.</w:t>
            </w:r>
          </w:p>
        </w:tc>
        <w:tc>
          <w:tcPr>
            <w:tcW w:w="1843" w:type="dxa"/>
            <w:gridSpan w:val="6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2233" w:type="dxa"/>
            <w:gridSpan w:val="2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2A68C6" w:rsidRPr="007A451B" w:rsidTr="00E74E77">
        <w:tc>
          <w:tcPr>
            <w:tcW w:w="1101" w:type="dxa"/>
            <w:vMerge w:val="restart"/>
            <w:vAlign w:val="center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lang w:val="kk-KZ"/>
              </w:rPr>
            </w:pPr>
            <w:r w:rsidRPr="00A17E0F">
              <w:rPr>
                <w:rFonts w:ascii="Times New Roman" w:hAnsi="Times New Roman"/>
                <w:lang w:val="kk-KZ"/>
              </w:rPr>
              <w:lastRenderedPageBreak/>
              <w:t>13</w:t>
            </w:r>
          </w:p>
        </w:tc>
        <w:tc>
          <w:tcPr>
            <w:tcW w:w="4677" w:type="dxa"/>
            <w:gridSpan w:val="6"/>
          </w:tcPr>
          <w:p w:rsidR="002A68C6" w:rsidRPr="0013316B" w:rsidRDefault="002A68C6" w:rsidP="00875B9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1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 13.</w:t>
            </w:r>
            <w:r w:rsidRPr="0013316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3316B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Проблема этнических стереотипов в современной психологии.</w:t>
            </w:r>
            <w:r w:rsidRPr="0013316B">
              <w:rPr>
                <w:rFonts w:ascii="Times New Roman" w:hAnsi="Times New Roman" w:cs="Times New Roman"/>
                <w:sz w:val="24"/>
                <w:szCs w:val="24"/>
              </w:rPr>
              <w:t xml:space="preserve"> Виды этнических стереотипов. </w:t>
            </w:r>
            <w:proofErr w:type="spellStart"/>
            <w:r w:rsidRPr="0013316B">
              <w:rPr>
                <w:rFonts w:ascii="Times New Roman" w:hAnsi="Times New Roman" w:cs="Times New Roman"/>
                <w:sz w:val="24"/>
                <w:szCs w:val="24"/>
              </w:rPr>
              <w:t>Автостереотипы</w:t>
            </w:r>
            <w:proofErr w:type="spellEnd"/>
            <w:r w:rsidRPr="0013316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3316B">
              <w:rPr>
                <w:rFonts w:ascii="Times New Roman" w:hAnsi="Times New Roman" w:cs="Times New Roman"/>
                <w:sz w:val="24"/>
                <w:szCs w:val="24"/>
              </w:rPr>
              <w:t>гетеростереотипы</w:t>
            </w:r>
            <w:proofErr w:type="spellEnd"/>
            <w:r w:rsidRPr="001331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3316B">
              <w:rPr>
                <w:rFonts w:ascii="Times New Roman" w:hAnsi="Times New Roman" w:cs="Times New Roman"/>
                <w:bCs/>
                <w:sz w:val="24"/>
                <w:szCs w:val="24"/>
              </w:rPr>
              <w:t>Экспериментальное исследование этнических стереотипов.</w:t>
            </w:r>
            <w:r w:rsidRPr="0013316B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исследования этнических стереотипов.</w:t>
            </w:r>
          </w:p>
        </w:tc>
        <w:tc>
          <w:tcPr>
            <w:tcW w:w="1843" w:type="dxa"/>
            <w:gridSpan w:val="6"/>
          </w:tcPr>
          <w:p w:rsidR="002A68C6" w:rsidRPr="00A17E0F" w:rsidRDefault="00987EE5" w:rsidP="00987EE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3" w:type="dxa"/>
            <w:gridSpan w:val="2"/>
          </w:tcPr>
          <w:p w:rsidR="002A68C6" w:rsidRPr="00F26439" w:rsidRDefault="00EC2B8C" w:rsidP="00EC2B8C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2</w:t>
            </w:r>
          </w:p>
        </w:tc>
      </w:tr>
      <w:tr w:rsidR="002A68C6" w:rsidRPr="007A451B" w:rsidTr="00E74E77">
        <w:tc>
          <w:tcPr>
            <w:tcW w:w="1101" w:type="dxa"/>
            <w:vMerge/>
            <w:vAlign w:val="center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2A68C6" w:rsidRPr="0013316B" w:rsidRDefault="002A68C6" w:rsidP="00875B95">
            <w:pPr>
              <w:pStyle w:val="a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Семинар 13.</w:t>
            </w:r>
            <w:r w:rsidRPr="0013316B">
              <w:rPr>
                <w:rFonts w:ascii="Times New Roman" w:hAnsi="Times New Roman"/>
                <w:b/>
                <w:sz w:val="24"/>
                <w:szCs w:val="24"/>
              </w:rPr>
              <w:t xml:space="preserve"> Этнические стереотипы: основные свойства.</w:t>
            </w:r>
            <w:r w:rsidRPr="0013316B">
              <w:rPr>
                <w:rFonts w:ascii="Times New Roman" w:hAnsi="Times New Roman"/>
                <w:sz w:val="24"/>
                <w:szCs w:val="24"/>
              </w:rPr>
              <w:t xml:space="preserve"> Виды этнических стереотипов. </w:t>
            </w:r>
            <w:proofErr w:type="spellStart"/>
            <w:r w:rsidRPr="0013316B">
              <w:rPr>
                <w:rFonts w:ascii="Times New Roman" w:hAnsi="Times New Roman"/>
                <w:sz w:val="24"/>
                <w:szCs w:val="24"/>
              </w:rPr>
              <w:t>Автостереотипы</w:t>
            </w:r>
            <w:proofErr w:type="spellEnd"/>
            <w:r w:rsidRPr="0013316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3316B">
              <w:rPr>
                <w:rFonts w:ascii="Times New Roman" w:hAnsi="Times New Roman"/>
                <w:sz w:val="24"/>
                <w:szCs w:val="24"/>
              </w:rPr>
              <w:t>гетеростереотипы</w:t>
            </w:r>
            <w:proofErr w:type="spellEnd"/>
            <w:r w:rsidRPr="0013316B">
              <w:rPr>
                <w:rFonts w:ascii="Times New Roman" w:hAnsi="Times New Roman"/>
                <w:sz w:val="24"/>
                <w:szCs w:val="24"/>
              </w:rPr>
              <w:t>.</w:t>
            </w:r>
            <w:r w:rsidRPr="0013316B">
              <w:rPr>
                <w:rFonts w:ascii="Times New Roman" w:eastAsia="+mj-ea" w:hAnsi="Times New Roman"/>
                <w:bCs/>
                <w:caps/>
                <w:color w:val="FEF7F0"/>
                <w:kern w:val="24"/>
                <w:sz w:val="64"/>
                <w:szCs w:val="64"/>
              </w:rPr>
              <w:t xml:space="preserve"> </w:t>
            </w:r>
            <w:r w:rsidRPr="0013316B">
              <w:rPr>
                <w:rFonts w:ascii="Times New Roman" w:hAnsi="Times New Roman"/>
                <w:sz w:val="24"/>
                <w:szCs w:val="24"/>
              </w:rPr>
              <w:t>Этнические стереотипы как форма мониторинга межэтнических отношений.</w:t>
            </w:r>
          </w:p>
        </w:tc>
        <w:tc>
          <w:tcPr>
            <w:tcW w:w="1843" w:type="dxa"/>
            <w:gridSpan w:val="6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2A68C6" w:rsidRPr="007A451B" w:rsidTr="00E74E77">
        <w:tc>
          <w:tcPr>
            <w:tcW w:w="1101" w:type="dxa"/>
            <w:vMerge/>
            <w:vAlign w:val="center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2A68C6" w:rsidRPr="0013316B" w:rsidRDefault="001F10F6" w:rsidP="00AA3A06">
            <w:pPr>
              <w:pStyle w:val="a0"/>
              <w:tabs>
                <w:tab w:val="left" w:pos="142"/>
                <w:tab w:val="num" w:pos="1134"/>
              </w:tabs>
              <w:ind w:right="-1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289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СРС</w:t>
            </w:r>
            <w:r w:rsidR="005559F7" w:rsidRPr="009A289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6</w:t>
            </w:r>
            <w:r w:rsidR="002A68C6" w:rsidRPr="009A289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="002A68C6" w:rsidRPr="009A28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A68C6" w:rsidRPr="009A2897">
              <w:rPr>
                <w:rFonts w:ascii="Times New Roman" w:hAnsi="Times New Roman"/>
                <w:sz w:val="24"/>
                <w:szCs w:val="24"/>
              </w:rPr>
              <w:t>С помощью методик и анкет изучить авт</w:t>
            </w:r>
            <w:proofErr w:type="gramStart"/>
            <w:r w:rsidR="002A68C6" w:rsidRPr="009A2897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="002A68C6" w:rsidRPr="009A289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2A68C6" w:rsidRPr="009A2897">
              <w:rPr>
                <w:rFonts w:ascii="Times New Roman" w:hAnsi="Times New Roman"/>
                <w:sz w:val="24"/>
                <w:szCs w:val="24"/>
              </w:rPr>
              <w:t>гетеростереотипы</w:t>
            </w:r>
            <w:proofErr w:type="spellEnd"/>
            <w:r w:rsidR="002A68C6" w:rsidRPr="009A2897">
              <w:rPr>
                <w:rFonts w:ascii="Times New Roman" w:hAnsi="Times New Roman"/>
                <w:sz w:val="24"/>
                <w:szCs w:val="24"/>
              </w:rPr>
              <w:t xml:space="preserve"> двух этносов, проживающих в Республике Казахстан и сформулировать выводы.</w:t>
            </w:r>
          </w:p>
        </w:tc>
        <w:tc>
          <w:tcPr>
            <w:tcW w:w="1843" w:type="dxa"/>
            <w:gridSpan w:val="6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2A68C6" w:rsidRPr="00A17E0F" w:rsidRDefault="005559F7" w:rsidP="00875B95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15</w:t>
            </w:r>
          </w:p>
        </w:tc>
      </w:tr>
      <w:tr w:rsidR="002A68C6" w:rsidRPr="007A451B" w:rsidTr="00E74E77">
        <w:tc>
          <w:tcPr>
            <w:tcW w:w="1101" w:type="dxa"/>
            <w:vAlign w:val="center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lang w:val="kk-KZ"/>
              </w:rPr>
            </w:pPr>
            <w:r w:rsidRPr="00A17E0F">
              <w:rPr>
                <w:rFonts w:ascii="Times New Roman" w:hAnsi="Times New Roman"/>
                <w:lang w:val="kk-KZ"/>
              </w:rPr>
              <w:t>14</w:t>
            </w:r>
          </w:p>
        </w:tc>
        <w:tc>
          <w:tcPr>
            <w:tcW w:w="4677" w:type="dxa"/>
            <w:gridSpan w:val="6"/>
          </w:tcPr>
          <w:p w:rsidR="002A68C6" w:rsidRPr="0013316B" w:rsidRDefault="002A68C6" w:rsidP="00875B95">
            <w:pPr>
              <w:shd w:val="clear" w:color="auto" w:fill="FFFFFF"/>
              <w:ind w:left="-5" w:firstLine="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Лекция 14.</w:t>
            </w:r>
            <w:r w:rsidRPr="001331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316B">
              <w:rPr>
                <w:rFonts w:ascii="Times New Roman" w:hAnsi="Times New Roman"/>
                <w:b/>
                <w:sz w:val="24"/>
                <w:szCs w:val="24"/>
              </w:rPr>
              <w:t xml:space="preserve">Психология межэтнического общения. </w:t>
            </w:r>
            <w:r w:rsidRPr="0013316B">
              <w:rPr>
                <w:rFonts w:ascii="Times New Roman" w:hAnsi="Times New Roman"/>
                <w:sz w:val="24"/>
                <w:szCs w:val="24"/>
              </w:rPr>
              <w:t>Понятие межэтнического общения.</w:t>
            </w:r>
            <w:r w:rsidRPr="0013316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3316B">
              <w:rPr>
                <w:rFonts w:ascii="Times New Roman" w:hAnsi="Times New Roman"/>
                <w:sz w:val="24"/>
                <w:szCs w:val="24"/>
              </w:rPr>
              <w:t>Коммуникативные стили межэтнического общения</w:t>
            </w:r>
            <w:r w:rsidRPr="0013316B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13316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3316B">
              <w:rPr>
                <w:rFonts w:ascii="Times New Roman" w:hAnsi="Times New Roman"/>
                <w:sz w:val="24"/>
                <w:szCs w:val="24"/>
              </w:rPr>
              <w:t>Вербальные и невербальные средства межэтнического общения.</w:t>
            </w:r>
            <w:r w:rsidRPr="0013316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3316B">
              <w:rPr>
                <w:rFonts w:ascii="Times New Roman" w:hAnsi="Times New Roman"/>
                <w:sz w:val="24"/>
                <w:szCs w:val="24"/>
              </w:rPr>
              <w:t>Культура межэтнического общения. Билингвизм.</w:t>
            </w:r>
          </w:p>
        </w:tc>
        <w:tc>
          <w:tcPr>
            <w:tcW w:w="1843" w:type="dxa"/>
            <w:gridSpan w:val="6"/>
          </w:tcPr>
          <w:p w:rsidR="002A68C6" w:rsidRPr="00A17E0F" w:rsidRDefault="00987EE5" w:rsidP="00875B9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3" w:type="dxa"/>
            <w:gridSpan w:val="2"/>
          </w:tcPr>
          <w:p w:rsidR="002A68C6" w:rsidRPr="00A17E0F" w:rsidRDefault="00EC2B8C" w:rsidP="00EC2B8C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2</w:t>
            </w:r>
          </w:p>
        </w:tc>
      </w:tr>
      <w:tr w:rsidR="005559F7" w:rsidRPr="007A451B" w:rsidTr="00AD5C37">
        <w:trPr>
          <w:trHeight w:val="1656"/>
        </w:trPr>
        <w:tc>
          <w:tcPr>
            <w:tcW w:w="1101" w:type="dxa"/>
            <w:vAlign w:val="center"/>
          </w:tcPr>
          <w:p w:rsidR="005559F7" w:rsidRPr="00A17E0F" w:rsidRDefault="005559F7" w:rsidP="00875B95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5559F7" w:rsidRPr="0013316B" w:rsidRDefault="005559F7" w:rsidP="00BA08B9">
            <w:pPr>
              <w:pStyle w:val="11"/>
              <w:spacing w:line="240" w:lineRule="auto"/>
              <w:ind w:firstLine="0"/>
              <w:rPr>
                <w:sz w:val="24"/>
                <w:szCs w:val="24"/>
              </w:rPr>
            </w:pPr>
            <w:r w:rsidRPr="0013316B">
              <w:rPr>
                <w:b/>
                <w:sz w:val="24"/>
                <w:szCs w:val="24"/>
                <w:lang w:val="kk-KZ"/>
              </w:rPr>
              <w:t xml:space="preserve">Семинар 14. </w:t>
            </w:r>
            <w:r w:rsidRPr="0013316B">
              <w:rPr>
                <w:b/>
                <w:sz w:val="24"/>
                <w:szCs w:val="24"/>
              </w:rPr>
              <w:t>Психология межэтнического общения.</w:t>
            </w:r>
            <w:r w:rsidRPr="0013316B">
              <w:rPr>
                <w:sz w:val="24"/>
                <w:szCs w:val="24"/>
              </w:rPr>
              <w:t xml:space="preserve"> Понятие межэтнического общения. Вербальное и невербальное межэтническое общение. Теория этнолингвистической идентичности. </w:t>
            </w:r>
          </w:p>
        </w:tc>
        <w:tc>
          <w:tcPr>
            <w:tcW w:w="1843" w:type="dxa"/>
            <w:gridSpan w:val="6"/>
          </w:tcPr>
          <w:p w:rsidR="005559F7" w:rsidRPr="00A17E0F" w:rsidRDefault="005559F7" w:rsidP="00875B9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5559F7" w:rsidRPr="00A17E0F" w:rsidRDefault="005559F7" w:rsidP="00875B95">
            <w:pPr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5</w:t>
            </w:r>
          </w:p>
          <w:p w:rsidR="005559F7" w:rsidRPr="00A17E0F" w:rsidRDefault="005559F7" w:rsidP="00875B95">
            <w:pPr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</w:p>
        </w:tc>
      </w:tr>
      <w:tr w:rsidR="002A68C6" w:rsidRPr="007A451B" w:rsidTr="00E74E77">
        <w:tc>
          <w:tcPr>
            <w:tcW w:w="1101" w:type="dxa"/>
            <w:vMerge w:val="restart"/>
            <w:vAlign w:val="center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lang w:val="kk-KZ"/>
              </w:rPr>
            </w:pPr>
            <w:r w:rsidRPr="00A17E0F">
              <w:rPr>
                <w:rFonts w:ascii="Times New Roman" w:hAnsi="Times New Roman"/>
                <w:lang w:val="kk-KZ"/>
              </w:rPr>
              <w:t>15</w:t>
            </w:r>
          </w:p>
        </w:tc>
        <w:tc>
          <w:tcPr>
            <w:tcW w:w="4677" w:type="dxa"/>
            <w:gridSpan w:val="6"/>
          </w:tcPr>
          <w:p w:rsidR="002A68C6" w:rsidRPr="0013316B" w:rsidRDefault="002A68C6" w:rsidP="00875B95">
            <w:pPr>
              <w:shd w:val="clear" w:color="auto" w:fill="FFFFFF"/>
              <w:ind w:firstLine="27"/>
              <w:jc w:val="both"/>
              <w:rPr>
                <w:bCs/>
              </w:rPr>
            </w:pP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Лекция 15.</w:t>
            </w:r>
            <w:r w:rsidRPr="0013316B">
              <w:rPr>
                <w:rFonts w:ascii="Times New Roman" w:hAnsi="Times New Roman"/>
                <w:b/>
                <w:sz w:val="24"/>
                <w:szCs w:val="24"/>
              </w:rPr>
              <w:t xml:space="preserve"> Психология межэтнического </w:t>
            </w:r>
            <w:r w:rsidRPr="001331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конфликта и </w:t>
            </w:r>
            <w:r w:rsidRPr="0013316B">
              <w:rPr>
                <w:rFonts w:ascii="Times New Roman" w:hAnsi="Times New Roman"/>
                <w:b/>
                <w:sz w:val="24"/>
                <w:szCs w:val="24"/>
              </w:rPr>
              <w:t>межэтнической напряженности.</w:t>
            </w:r>
            <w:r w:rsidRPr="0013316B">
              <w:rPr>
                <w:rFonts w:ascii="Times New Roman" w:hAnsi="Times New Roman"/>
                <w:bCs/>
                <w:sz w:val="24"/>
                <w:szCs w:val="24"/>
              </w:rPr>
              <w:t xml:space="preserve"> Понятие межэтнического конфликта. Виды межэтнических конфликтов. Уровни, стадии конфликта. Межэтническая напряженность.</w:t>
            </w:r>
          </w:p>
        </w:tc>
        <w:tc>
          <w:tcPr>
            <w:tcW w:w="1843" w:type="dxa"/>
            <w:gridSpan w:val="6"/>
          </w:tcPr>
          <w:p w:rsidR="002A68C6" w:rsidRPr="00A17E0F" w:rsidRDefault="00987EE5" w:rsidP="00987EE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3" w:type="dxa"/>
            <w:gridSpan w:val="2"/>
          </w:tcPr>
          <w:p w:rsidR="002A68C6" w:rsidRPr="00A17E0F" w:rsidRDefault="00EC2B8C" w:rsidP="00EC2B8C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2</w:t>
            </w:r>
          </w:p>
        </w:tc>
      </w:tr>
      <w:tr w:rsidR="005559F7" w:rsidRPr="007A451B" w:rsidTr="00D81230">
        <w:trPr>
          <w:trHeight w:val="1932"/>
        </w:trPr>
        <w:tc>
          <w:tcPr>
            <w:tcW w:w="1101" w:type="dxa"/>
            <w:vMerge/>
            <w:vAlign w:val="center"/>
          </w:tcPr>
          <w:p w:rsidR="005559F7" w:rsidRPr="00A17E0F" w:rsidRDefault="005559F7" w:rsidP="00875B95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5559F7" w:rsidRPr="0013316B" w:rsidRDefault="005559F7" w:rsidP="00875B95">
            <w:pPr>
              <w:jc w:val="both"/>
              <w:rPr>
                <w:rFonts w:ascii="Times New Roman" w:hAnsi="Times New Roman"/>
              </w:rPr>
            </w:pP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Семинар 15. </w:t>
            </w:r>
            <w:r w:rsidRPr="0013316B">
              <w:rPr>
                <w:rFonts w:ascii="Times New Roman" w:hAnsi="Times New Roman"/>
                <w:b/>
                <w:bCs/>
                <w:sz w:val="24"/>
                <w:szCs w:val="24"/>
              </w:rPr>
              <w:t>Психологические основы межэтнического конфликта и напряженности.</w:t>
            </w:r>
            <w:r w:rsidRPr="0013316B">
              <w:rPr>
                <w:rFonts w:ascii="Times New Roman" w:hAnsi="Times New Roman"/>
                <w:sz w:val="24"/>
                <w:szCs w:val="24"/>
              </w:rPr>
              <w:t xml:space="preserve"> Психологическая природа межэтнических конфликтов. Способы разрешения межэтнических конфликтов. Психология межэтнической напряженности.</w:t>
            </w:r>
          </w:p>
        </w:tc>
        <w:tc>
          <w:tcPr>
            <w:tcW w:w="1843" w:type="dxa"/>
            <w:gridSpan w:val="6"/>
          </w:tcPr>
          <w:p w:rsidR="005559F7" w:rsidRPr="00A17E0F" w:rsidRDefault="005559F7" w:rsidP="00875B9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5559F7" w:rsidRPr="00A17E0F" w:rsidRDefault="005559F7" w:rsidP="00875B95">
            <w:pPr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5</w:t>
            </w:r>
          </w:p>
          <w:p w:rsidR="005559F7" w:rsidRPr="00A17E0F" w:rsidRDefault="005559F7" w:rsidP="00875B95">
            <w:pPr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</w:p>
        </w:tc>
      </w:tr>
      <w:tr w:rsidR="002A68C6" w:rsidRPr="007A451B" w:rsidTr="00E74E77">
        <w:tc>
          <w:tcPr>
            <w:tcW w:w="1101" w:type="dxa"/>
            <w:vAlign w:val="center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2A68C6" w:rsidRPr="0013316B" w:rsidRDefault="002A68C6" w:rsidP="00875B9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3316B">
              <w:rPr>
                <w:rFonts w:ascii="Times New Roman" w:hAnsi="Times New Roman"/>
                <w:sz w:val="24"/>
                <w:szCs w:val="24"/>
                <w:lang w:val="kk-KZ"/>
              </w:rPr>
              <w:t>РК 2</w:t>
            </w:r>
          </w:p>
        </w:tc>
        <w:tc>
          <w:tcPr>
            <w:tcW w:w="1843" w:type="dxa"/>
            <w:gridSpan w:val="6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</w:p>
        </w:tc>
      </w:tr>
      <w:tr w:rsidR="002A68C6" w:rsidRPr="007A451B" w:rsidTr="00E74E77">
        <w:tc>
          <w:tcPr>
            <w:tcW w:w="1101" w:type="dxa"/>
            <w:vAlign w:val="center"/>
          </w:tcPr>
          <w:p w:rsidR="002A68C6" w:rsidRPr="00A17E0F" w:rsidRDefault="002A68C6" w:rsidP="00875B95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2A68C6" w:rsidRPr="0013316B" w:rsidRDefault="002A68C6" w:rsidP="00875B9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 Рубежный контроль </w:t>
            </w:r>
          </w:p>
        </w:tc>
        <w:tc>
          <w:tcPr>
            <w:tcW w:w="1843" w:type="dxa"/>
            <w:gridSpan w:val="6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2A68C6" w:rsidRPr="007A451B" w:rsidTr="00E74E77">
        <w:tc>
          <w:tcPr>
            <w:tcW w:w="1101" w:type="dxa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2A68C6" w:rsidRPr="0013316B" w:rsidRDefault="002A68C6" w:rsidP="00875B9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1843" w:type="dxa"/>
            <w:gridSpan w:val="6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2A68C6" w:rsidRPr="007A451B" w:rsidTr="00E74E77">
        <w:tc>
          <w:tcPr>
            <w:tcW w:w="1101" w:type="dxa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2A68C6" w:rsidRPr="0013316B" w:rsidRDefault="002A68C6" w:rsidP="00875B95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ВСЕГО </w:t>
            </w:r>
          </w:p>
        </w:tc>
        <w:tc>
          <w:tcPr>
            <w:tcW w:w="1843" w:type="dxa"/>
            <w:gridSpan w:val="6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en-GB"/>
              </w:rPr>
            </w:pPr>
            <w:r w:rsidRPr="00A17E0F">
              <w:rPr>
                <w:rFonts w:ascii="Times New Roman" w:hAnsi="Times New Roman"/>
                <w:b/>
                <w:caps/>
                <w:sz w:val="24"/>
                <w:szCs w:val="24"/>
                <w:lang w:val="en-GB"/>
              </w:rPr>
              <w:t>100</w:t>
            </w:r>
          </w:p>
        </w:tc>
      </w:tr>
    </w:tbl>
    <w:p w:rsidR="007A451B" w:rsidRPr="007A451B" w:rsidRDefault="007A451B" w:rsidP="007A45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451B" w:rsidRPr="007A451B" w:rsidRDefault="00B81BAF" w:rsidP="007A45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факультета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Масалимова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А.Р.</w:t>
      </w:r>
    </w:p>
    <w:p w:rsidR="007A451B" w:rsidRPr="007A451B" w:rsidRDefault="00B81BAF" w:rsidP="007A45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Жубаназарова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Н.С.</w:t>
      </w:r>
    </w:p>
    <w:p w:rsidR="007A451B" w:rsidRPr="007A451B" w:rsidRDefault="00B81BAF" w:rsidP="007A45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кафедрой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Калымбетова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Э.К.</w:t>
      </w:r>
    </w:p>
    <w:p w:rsidR="007A451B" w:rsidRPr="007A451B" w:rsidRDefault="00C9213E" w:rsidP="007A45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Лектор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Аймаган</w:t>
      </w:r>
      <w:r w:rsidR="00B81BAF">
        <w:rPr>
          <w:rFonts w:ascii="Times New Roman" w:hAnsi="Times New Roman" w:cs="Times New Roman"/>
          <w:sz w:val="24"/>
          <w:szCs w:val="24"/>
        </w:rPr>
        <w:t>б</w:t>
      </w:r>
      <w:r w:rsidR="00000D54">
        <w:rPr>
          <w:rFonts w:ascii="Times New Roman" w:hAnsi="Times New Roman" w:cs="Times New Roman"/>
          <w:sz w:val="24"/>
          <w:szCs w:val="24"/>
        </w:rPr>
        <w:t>е</w:t>
      </w:r>
      <w:r w:rsidR="00B81BAF">
        <w:rPr>
          <w:rFonts w:ascii="Times New Roman" w:hAnsi="Times New Roman" w:cs="Times New Roman"/>
          <w:sz w:val="24"/>
          <w:szCs w:val="24"/>
        </w:rPr>
        <w:t>това</w:t>
      </w:r>
      <w:proofErr w:type="spellEnd"/>
      <w:r w:rsidR="00B81BAF">
        <w:rPr>
          <w:rFonts w:ascii="Times New Roman" w:hAnsi="Times New Roman" w:cs="Times New Roman"/>
          <w:sz w:val="24"/>
          <w:szCs w:val="24"/>
        </w:rPr>
        <w:t xml:space="preserve"> О.Х.</w:t>
      </w:r>
    </w:p>
    <w:p w:rsidR="00551187" w:rsidRPr="007A451B" w:rsidRDefault="00551187">
      <w:pPr>
        <w:rPr>
          <w:rFonts w:ascii="Times New Roman" w:hAnsi="Times New Roman" w:cs="Times New Roman"/>
          <w:sz w:val="24"/>
          <w:szCs w:val="24"/>
        </w:rPr>
      </w:pPr>
    </w:p>
    <w:sectPr w:rsidR="00551187" w:rsidRPr="007A451B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712CC0"/>
    <w:multiLevelType w:val="singleLevel"/>
    <w:tmpl w:val="DAB4B0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>
    <w:nsid w:val="62406A0B"/>
    <w:multiLevelType w:val="hybridMultilevel"/>
    <w:tmpl w:val="DECE08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6B4314"/>
    <w:multiLevelType w:val="hybridMultilevel"/>
    <w:tmpl w:val="260E5E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451B"/>
    <w:rsid w:val="00000D54"/>
    <w:rsid w:val="000413D3"/>
    <w:rsid w:val="0007191F"/>
    <w:rsid w:val="00096D2E"/>
    <w:rsid w:val="000D67C9"/>
    <w:rsid w:val="00117B01"/>
    <w:rsid w:val="0013316B"/>
    <w:rsid w:val="001340C0"/>
    <w:rsid w:val="00142E60"/>
    <w:rsid w:val="00164C22"/>
    <w:rsid w:val="001772E4"/>
    <w:rsid w:val="001D409D"/>
    <w:rsid w:val="001D58B5"/>
    <w:rsid w:val="001F10F6"/>
    <w:rsid w:val="0020430F"/>
    <w:rsid w:val="00295552"/>
    <w:rsid w:val="002A3859"/>
    <w:rsid w:val="002A68C6"/>
    <w:rsid w:val="002B4D63"/>
    <w:rsid w:val="002D5E5D"/>
    <w:rsid w:val="002F56CC"/>
    <w:rsid w:val="003145B8"/>
    <w:rsid w:val="0031629F"/>
    <w:rsid w:val="003511F6"/>
    <w:rsid w:val="00386C92"/>
    <w:rsid w:val="003D06BE"/>
    <w:rsid w:val="003D5056"/>
    <w:rsid w:val="003D7137"/>
    <w:rsid w:val="003F23A2"/>
    <w:rsid w:val="00453C99"/>
    <w:rsid w:val="004E58BD"/>
    <w:rsid w:val="004F1B8E"/>
    <w:rsid w:val="005031F2"/>
    <w:rsid w:val="00503813"/>
    <w:rsid w:val="0053283F"/>
    <w:rsid w:val="00551187"/>
    <w:rsid w:val="005559F7"/>
    <w:rsid w:val="0056168E"/>
    <w:rsid w:val="005703E6"/>
    <w:rsid w:val="00585657"/>
    <w:rsid w:val="0059584D"/>
    <w:rsid w:val="0064305F"/>
    <w:rsid w:val="006466FF"/>
    <w:rsid w:val="00685CDD"/>
    <w:rsid w:val="006D1BA6"/>
    <w:rsid w:val="006F0103"/>
    <w:rsid w:val="007A451B"/>
    <w:rsid w:val="00831268"/>
    <w:rsid w:val="00836722"/>
    <w:rsid w:val="00891BD7"/>
    <w:rsid w:val="008E5272"/>
    <w:rsid w:val="008F735F"/>
    <w:rsid w:val="00903E64"/>
    <w:rsid w:val="00987EE5"/>
    <w:rsid w:val="009A2897"/>
    <w:rsid w:val="009C5105"/>
    <w:rsid w:val="00A006B6"/>
    <w:rsid w:val="00A42F27"/>
    <w:rsid w:val="00A670A6"/>
    <w:rsid w:val="00AA3A06"/>
    <w:rsid w:val="00AC4FE6"/>
    <w:rsid w:val="00B74308"/>
    <w:rsid w:val="00B77DBC"/>
    <w:rsid w:val="00B81BAF"/>
    <w:rsid w:val="00BA08B9"/>
    <w:rsid w:val="00BF7A4B"/>
    <w:rsid w:val="00C550F3"/>
    <w:rsid w:val="00C9213E"/>
    <w:rsid w:val="00CF7D34"/>
    <w:rsid w:val="00D266B0"/>
    <w:rsid w:val="00D77E2D"/>
    <w:rsid w:val="00DB64E8"/>
    <w:rsid w:val="00DE6671"/>
    <w:rsid w:val="00E02CEE"/>
    <w:rsid w:val="00E51EA6"/>
    <w:rsid w:val="00E808E4"/>
    <w:rsid w:val="00EC2B8C"/>
    <w:rsid w:val="00EC7FC6"/>
    <w:rsid w:val="00EE3ED1"/>
    <w:rsid w:val="00F26439"/>
    <w:rsid w:val="00FA23F2"/>
    <w:rsid w:val="00FE5061"/>
    <w:rsid w:val="00FE6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7C9"/>
  </w:style>
  <w:style w:type="paragraph" w:styleId="1">
    <w:name w:val="heading 1"/>
    <w:basedOn w:val="a"/>
    <w:next w:val="a0"/>
    <w:link w:val="10"/>
    <w:qFormat/>
    <w:rsid w:val="002F56CC"/>
    <w:pPr>
      <w:keepNext/>
      <w:widowControl w:val="0"/>
      <w:shd w:val="clear" w:color="auto" w:fill="FFFFFF"/>
      <w:suppressAutoHyphens/>
      <w:spacing w:after="0" w:line="100" w:lineRule="atLeast"/>
      <w:ind w:left="1390"/>
      <w:outlineLvl w:val="0"/>
    </w:pPr>
    <w:rPr>
      <w:rFonts w:ascii="Times New Roman" w:eastAsia="Times New Roman" w:hAnsi="Times New Roman" w:cs="Times New Roman"/>
      <w:color w:val="434343"/>
      <w:spacing w:val="7"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A451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1"/>
    <w:rsid w:val="007A451B"/>
  </w:style>
  <w:style w:type="paragraph" w:styleId="a5">
    <w:name w:val="List Paragraph"/>
    <w:basedOn w:val="a"/>
    <w:uiPriority w:val="34"/>
    <w:qFormat/>
    <w:rsid w:val="007A451B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A4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7A451B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64305F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styleId="a0">
    <w:name w:val="Body Text"/>
    <w:basedOn w:val="a"/>
    <w:link w:val="a8"/>
    <w:unhideWhenUsed/>
    <w:rsid w:val="0064305F"/>
    <w:pPr>
      <w:spacing w:after="120"/>
    </w:pPr>
    <w:rPr>
      <w:rFonts w:ascii="Calibri" w:eastAsia="Times New Roman" w:hAnsi="Calibri" w:cs="Times New Roman"/>
    </w:rPr>
  </w:style>
  <w:style w:type="character" w:customStyle="1" w:styleId="a8">
    <w:name w:val="Основной текст Знак"/>
    <w:basedOn w:val="a1"/>
    <w:link w:val="a0"/>
    <w:rsid w:val="0064305F"/>
    <w:rPr>
      <w:rFonts w:ascii="Calibri" w:eastAsia="Times New Roman" w:hAnsi="Calibri" w:cs="Times New Roman"/>
    </w:rPr>
  </w:style>
  <w:style w:type="paragraph" w:customStyle="1" w:styleId="12">
    <w:name w:val="Обычный1"/>
    <w:rsid w:val="00096D2E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13">
    <w:name w:val="Основной текст1"/>
    <w:basedOn w:val="11"/>
    <w:rsid w:val="0007191F"/>
    <w:pPr>
      <w:widowControl/>
      <w:snapToGrid/>
      <w:spacing w:line="240" w:lineRule="auto"/>
      <w:ind w:firstLine="0"/>
    </w:pPr>
    <w:rPr>
      <w:sz w:val="28"/>
    </w:rPr>
  </w:style>
  <w:style w:type="paragraph" w:customStyle="1" w:styleId="14">
    <w:name w:val="Без интервала1"/>
    <w:rsid w:val="002A68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1"/>
    <w:rsid w:val="002A68C6"/>
    <w:pPr>
      <w:widowControl/>
      <w:snapToGrid/>
      <w:spacing w:line="240" w:lineRule="auto"/>
      <w:ind w:firstLine="720"/>
      <w:jc w:val="center"/>
    </w:pPr>
    <w:rPr>
      <w:b/>
      <w:sz w:val="28"/>
    </w:rPr>
  </w:style>
  <w:style w:type="character" w:customStyle="1" w:styleId="FontStyle40">
    <w:name w:val="Font Style40"/>
    <w:basedOn w:val="a1"/>
    <w:rsid w:val="002A68C6"/>
    <w:rPr>
      <w:rFonts w:ascii="Times New Roman" w:hAnsi="Times New Roman" w:cs="Times New Roman" w:hint="default"/>
      <w:sz w:val="24"/>
      <w:szCs w:val="24"/>
    </w:rPr>
  </w:style>
  <w:style w:type="paragraph" w:customStyle="1" w:styleId="21">
    <w:name w:val="Основной текст с отступом 21"/>
    <w:basedOn w:val="11"/>
    <w:rsid w:val="002A68C6"/>
    <w:pPr>
      <w:widowControl/>
      <w:snapToGrid/>
      <w:spacing w:line="240" w:lineRule="auto"/>
      <w:ind w:firstLine="720"/>
    </w:pPr>
    <w:rPr>
      <w:b/>
      <w:sz w:val="28"/>
    </w:rPr>
  </w:style>
  <w:style w:type="paragraph" w:customStyle="1" w:styleId="81">
    <w:name w:val="Заголовок 81"/>
    <w:basedOn w:val="11"/>
    <w:next w:val="11"/>
    <w:rsid w:val="002A68C6"/>
    <w:pPr>
      <w:keepNext/>
      <w:widowControl/>
      <w:snapToGrid/>
      <w:spacing w:line="240" w:lineRule="auto"/>
      <w:ind w:firstLine="0"/>
      <w:jc w:val="center"/>
      <w:outlineLvl w:val="7"/>
    </w:pPr>
    <w:rPr>
      <w:b/>
      <w:sz w:val="28"/>
    </w:rPr>
  </w:style>
  <w:style w:type="paragraph" w:styleId="2">
    <w:name w:val="Body Text 2"/>
    <w:basedOn w:val="a"/>
    <w:link w:val="20"/>
    <w:uiPriority w:val="99"/>
    <w:unhideWhenUsed/>
    <w:rsid w:val="002A68C6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1"/>
    <w:link w:val="2"/>
    <w:uiPriority w:val="99"/>
    <w:rsid w:val="002A68C6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1"/>
    <w:link w:val="1"/>
    <w:rsid w:val="002F56CC"/>
    <w:rPr>
      <w:rFonts w:ascii="Times New Roman" w:eastAsia="Times New Roman" w:hAnsi="Times New Roman" w:cs="Times New Roman"/>
      <w:color w:val="434343"/>
      <w:spacing w:val="7"/>
      <w:sz w:val="28"/>
      <w:szCs w:val="28"/>
      <w:shd w:val="clear" w:color="auto" w:fill="FFFFFF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F0253-0EBA-44FF-9747-8AD5083F4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8</Pages>
  <Words>2294</Words>
  <Characters>13078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85</cp:revision>
  <dcterms:created xsi:type="dcterms:W3CDTF">2016-06-08T14:31:00Z</dcterms:created>
  <dcterms:modified xsi:type="dcterms:W3CDTF">2017-01-15T15:56:00Z</dcterms:modified>
</cp:coreProperties>
</file>